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EE7F" w14:textId="77777777" w:rsidR="00946782" w:rsidRPr="00FD24A8" w:rsidRDefault="00946782" w:rsidP="00DC0BCF">
      <w:pPr>
        <w:pStyle w:val="Heading1"/>
        <w:spacing w:before="0"/>
        <w:rPr>
          <w:szCs w:val="22"/>
        </w:rPr>
      </w:pPr>
      <w:bookmarkStart w:id="0" w:name="_GoBack"/>
      <w:bookmarkEnd w:id="0"/>
      <w:r w:rsidRPr="00FD24A8">
        <w:rPr>
          <w:szCs w:val="22"/>
        </w:rPr>
        <w:t>Comments by the Texas Commission on En</w:t>
      </w:r>
      <w:r w:rsidR="0097312F" w:rsidRPr="00FD24A8">
        <w:rPr>
          <w:szCs w:val="22"/>
        </w:rPr>
        <w:t xml:space="preserve">vironmental Quality Regarding </w:t>
      </w:r>
      <w:r w:rsidR="00F6684E">
        <w:rPr>
          <w:szCs w:val="22"/>
        </w:rPr>
        <w:t>user fees for the electronic hazardous waste manifest system and amendments to manifest regulations</w:t>
      </w:r>
      <w:r w:rsidR="00655C48" w:rsidRPr="00FD24A8">
        <w:rPr>
          <w:rStyle w:val="Heading7Char"/>
          <w:rFonts w:ascii="Georgia" w:hAnsi="Georgia"/>
          <w:i/>
          <w:color w:val="0070C0"/>
          <w:sz w:val="22"/>
          <w:szCs w:val="22"/>
        </w:rPr>
        <w:t xml:space="preserve"> </w:t>
      </w:r>
    </w:p>
    <w:p w14:paraId="07354C97" w14:textId="77777777" w:rsidR="00946782" w:rsidRPr="00FD24A8" w:rsidRDefault="00946782" w:rsidP="002F7313">
      <w:pPr>
        <w:pStyle w:val="Heading1"/>
        <w:rPr>
          <w:szCs w:val="22"/>
        </w:rPr>
      </w:pPr>
      <w:r w:rsidRPr="00FD24A8">
        <w:rPr>
          <w:szCs w:val="22"/>
        </w:rPr>
        <w:t xml:space="preserve">EPA Docket ID NO. </w:t>
      </w:r>
      <w:r w:rsidR="00F6684E" w:rsidRPr="00F6684E">
        <w:rPr>
          <w:szCs w:val="22"/>
        </w:rPr>
        <w:t>EPA-HQ-OLEM-2016-0177</w:t>
      </w:r>
    </w:p>
    <w:p w14:paraId="22C7F727" w14:textId="77777777" w:rsidR="00946782" w:rsidRPr="00FD24A8" w:rsidRDefault="00946782" w:rsidP="00212883">
      <w:pPr>
        <w:pStyle w:val="BodyText"/>
        <w:rPr>
          <w:b/>
          <w:szCs w:val="22"/>
        </w:rPr>
      </w:pPr>
    </w:p>
    <w:p w14:paraId="6C6152C8" w14:textId="77777777" w:rsidR="00946782" w:rsidRPr="009D03E0" w:rsidRDefault="00946782" w:rsidP="004B0765">
      <w:pPr>
        <w:pStyle w:val="Heading2"/>
        <w:spacing w:before="0" w:after="240"/>
        <w:rPr>
          <w:szCs w:val="22"/>
        </w:rPr>
      </w:pPr>
      <w:r w:rsidRPr="009D03E0">
        <w:rPr>
          <w:szCs w:val="22"/>
        </w:rPr>
        <w:t>I. Summary of Proposed Action</w:t>
      </w:r>
    </w:p>
    <w:p w14:paraId="6CB1A4A9" w14:textId="77777777" w:rsidR="00710F02" w:rsidRDefault="00946782" w:rsidP="0018211A">
      <w:pPr>
        <w:pStyle w:val="BodyText"/>
        <w:spacing w:after="240"/>
        <w:rPr>
          <w:szCs w:val="22"/>
        </w:rPr>
      </w:pPr>
      <w:r w:rsidRPr="009D03E0">
        <w:rPr>
          <w:szCs w:val="22"/>
        </w:rPr>
        <w:t xml:space="preserve">On </w:t>
      </w:r>
      <w:r w:rsidR="00F6684E">
        <w:rPr>
          <w:szCs w:val="22"/>
        </w:rPr>
        <w:t>July 26, 2016</w:t>
      </w:r>
      <w:r w:rsidRPr="009D03E0">
        <w:rPr>
          <w:szCs w:val="22"/>
        </w:rPr>
        <w:t xml:space="preserve">, the United States Environmental Protection Agency (EPA) published in the </w:t>
      </w:r>
      <w:r w:rsidRPr="009D03E0">
        <w:rPr>
          <w:rStyle w:val="Emphasis"/>
          <w:szCs w:val="22"/>
        </w:rPr>
        <w:t>Federal Register</w:t>
      </w:r>
      <w:r w:rsidRPr="009D03E0">
        <w:rPr>
          <w:szCs w:val="22"/>
        </w:rPr>
        <w:t xml:space="preserve"> (</w:t>
      </w:r>
      <w:r w:rsidR="00F6684E">
        <w:rPr>
          <w:szCs w:val="22"/>
        </w:rPr>
        <w:t>Vol. 81</w:t>
      </w:r>
      <w:r w:rsidRPr="009D03E0">
        <w:rPr>
          <w:szCs w:val="22"/>
        </w:rPr>
        <w:t xml:space="preserve"> </w:t>
      </w:r>
      <w:r w:rsidR="00D861F4" w:rsidRPr="009D03E0">
        <w:rPr>
          <w:szCs w:val="22"/>
        </w:rPr>
        <w:t xml:space="preserve">No. </w:t>
      </w:r>
      <w:r w:rsidR="00F6684E">
        <w:rPr>
          <w:szCs w:val="22"/>
        </w:rPr>
        <w:t>49071</w:t>
      </w:r>
      <w:r w:rsidR="00D861F4" w:rsidRPr="009D03E0">
        <w:rPr>
          <w:szCs w:val="22"/>
        </w:rPr>
        <w:t>)</w:t>
      </w:r>
      <w:r w:rsidRPr="009D03E0">
        <w:rPr>
          <w:szCs w:val="22"/>
        </w:rPr>
        <w:t xml:space="preserve"> </w:t>
      </w:r>
      <w:r w:rsidRPr="009D03E0">
        <w:rPr>
          <w:rStyle w:val="Strong"/>
          <w:b w:val="0"/>
          <w:szCs w:val="22"/>
        </w:rPr>
        <w:t xml:space="preserve">proposed </w:t>
      </w:r>
      <w:r w:rsidR="00F6684E">
        <w:rPr>
          <w:rStyle w:val="Strong"/>
          <w:b w:val="0"/>
          <w:szCs w:val="22"/>
        </w:rPr>
        <w:t>regulations regarding fees charged for use of EPA’s electronic manifest (e-Manifest) system</w:t>
      </w:r>
      <w:r w:rsidR="009867DA">
        <w:rPr>
          <w:rStyle w:val="Strong"/>
          <w:b w:val="0"/>
          <w:szCs w:val="22"/>
        </w:rPr>
        <w:t>.</w:t>
      </w:r>
      <w:r w:rsidR="00710F02">
        <w:rPr>
          <w:szCs w:val="22"/>
        </w:rPr>
        <w:t xml:space="preserve"> </w:t>
      </w:r>
    </w:p>
    <w:p w14:paraId="7606D7B6" w14:textId="77777777" w:rsidR="00710F02" w:rsidRDefault="004546BA" w:rsidP="0018211A">
      <w:pPr>
        <w:pStyle w:val="BodyText"/>
        <w:spacing w:after="240"/>
        <w:rPr>
          <w:szCs w:val="22"/>
        </w:rPr>
      </w:pPr>
      <w:r>
        <w:rPr>
          <w:szCs w:val="22"/>
        </w:rPr>
        <w:t>EPA has proposed requirements that</w:t>
      </w:r>
      <w:r w:rsidR="00F6684E" w:rsidRPr="00F6684E">
        <w:rPr>
          <w:szCs w:val="22"/>
        </w:rPr>
        <w:t xml:space="preserve"> certain users of the hazardous waste manifest pay a prescribed fee for </w:t>
      </w:r>
      <w:r>
        <w:rPr>
          <w:szCs w:val="22"/>
        </w:rPr>
        <w:t>use of</w:t>
      </w:r>
      <w:r w:rsidR="00F6684E" w:rsidRPr="00F6684E">
        <w:rPr>
          <w:szCs w:val="22"/>
        </w:rPr>
        <w:t xml:space="preserve"> electronic and paper manifest</w:t>
      </w:r>
      <w:r>
        <w:rPr>
          <w:szCs w:val="22"/>
        </w:rPr>
        <w:t>s</w:t>
      </w:r>
      <w:r w:rsidR="00F6684E" w:rsidRPr="00F6684E">
        <w:rPr>
          <w:szCs w:val="22"/>
        </w:rPr>
        <w:t xml:space="preserve"> to recover its </w:t>
      </w:r>
      <w:r>
        <w:rPr>
          <w:szCs w:val="22"/>
        </w:rPr>
        <w:t xml:space="preserve">development and operating </w:t>
      </w:r>
      <w:r w:rsidR="00F6684E" w:rsidRPr="00F6684E">
        <w:rPr>
          <w:szCs w:val="22"/>
        </w:rPr>
        <w:t xml:space="preserve">costs </w:t>
      </w:r>
      <w:r>
        <w:rPr>
          <w:szCs w:val="22"/>
        </w:rPr>
        <w:t>for</w:t>
      </w:r>
      <w:r w:rsidR="00F6684E" w:rsidRPr="00F6684E">
        <w:rPr>
          <w:szCs w:val="22"/>
        </w:rPr>
        <w:t xml:space="preserve"> the e-Manifest system.</w:t>
      </w:r>
      <w:r>
        <w:rPr>
          <w:szCs w:val="22"/>
        </w:rPr>
        <w:t xml:space="preserve">  EPA also proposes amendments to the regulations regarding documentation of transporter changes while the waste is in transit. </w:t>
      </w:r>
    </w:p>
    <w:p w14:paraId="7F8E45BE" w14:textId="234E785D" w:rsidR="00396DCD" w:rsidRPr="00396DCD" w:rsidRDefault="00EC2120" w:rsidP="0018211A">
      <w:pPr>
        <w:pStyle w:val="BodyText"/>
        <w:spacing w:after="240"/>
      </w:pPr>
      <w:r>
        <w:t>Earlier this year</w:t>
      </w:r>
      <w:r w:rsidR="00771F67">
        <w:t>,</w:t>
      </w:r>
      <w:r>
        <w:t xml:space="preserve"> as a part of </w:t>
      </w:r>
      <w:r w:rsidRPr="00045E9B">
        <w:rPr>
          <w:bCs/>
        </w:rPr>
        <w:t>Rule Project No. 2015-021-335-WS</w:t>
      </w:r>
      <w:r>
        <w:t xml:space="preserve"> (RCRA Rule Project)</w:t>
      </w:r>
      <w:r w:rsidR="00396DCD">
        <w:t xml:space="preserve">, Texas has added the option for hazardous and industrial </w:t>
      </w:r>
      <w:r w:rsidR="00ED2DA2">
        <w:t>facilities</w:t>
      </w:r>
      <w:r w:rsidR="00396DCD">
        <w:t xml:space="preserve"> to use the EPA managed electronic manifest system. </w:t>
      </w:r>
      <w:r w:rsidR="00FF157B">
        <w:t xml:space="preserve">If adopted as proposed, </w:t>
      </w:r>
      <w:r w:rsidR="00FF157B" w:rsidRPr="009C0AC9">
        <w:t>the</w:t>
      </w:r>
      <w:r w:rsidR="00FF157B">
        <w:rPr>
          <w:color w:val="FF0000"/>
        </w:rPr>
        <w:t xml:space="preserve"> </w:t>
      </w:r>
      <w:r w:rsidR="00396DCD">
        <w:t xml:space="preserve">rule </w:t>
      </w:r>
      <w:r w:rsidR="00FF157B">
        <w:t xml:space="preserve">would </w:t>
      </w:r>
      <w:r w:rsidR="00396DCD">
        <w:t>require</w:t>
      </w:r>
      <w:r w:rsidR="00F62549">
        <w:t xml:space="preserve"> </w:t>
      </w:r>
      <w:r w:rsidR="00396DCD">
        <w:t xml:space="preserve">changes to </w:t>
      </w:r>
      <w:r w:rsidR="00FF157B">
        <w:t>Chapter 335</w:t>
      </w:r>
      <w:r w:rsidR="00396DCD">
        <w:t xml:space="preserve">. </w:t>
      </w:r>
      <w:r w:rsidR="00CB6612">
        <w:t>TCEQ</w:t>
      </w:r>
      <w:r w:rsidR="00396DCD">
        <w:t xml:space="preserve"> comments </w:t>
      </w:r>
      <w:r w:rsidR="00771F67">
        <w:t xml:space="preserve">are intended to </w:t>
      </w:r>
      <w:r w:rsidR="00CB6612">
        <w:t>seek clarification on several issues.</w:t>
      </w:r>
    </w:p>
    <w:p w14:paraId="10168822" w14:textId="77777777" w:rsidR="00946782" w:rsidRPr="009D03E0" w:rsidRDefault="00946782" w:rsidP="004B0765">
      <w:pPr>
        <w:pStyle w:val="Heading2"/>
        <w:spacing w:before="0" w:after="240"/>
        <w:rPr>
          <w:szCs w:val="22"/>
        </w:rPr>
      </w:pPr>
      <w:r w:rsidRPr="009D03E0">
        <w:rPr>
          <w:szCs w:val="22"/>
        </w:rPr>
        <w:t>II. Comments</w:t>
      </w:r>
    </w:p>
    <w:p w14:paraId="4B712870" w14:textId="77777777" w:rsidR="00946782" w:rsidRPr="009D03E0" w:rsidRDefault="00461EC5" w:rsidP="004B0765">
      <w:pPr>
        <w:pStyle w:val="Heading4"/>
        <w:spacing w:before="0" w:after="240"/>
        <w:rPr>
          <w:szCs w:val="22"/>
        </w:rPr>
      </w:pPr>
      <w:r>
        <w:rPr>
          <w:szCs w:val="22"/>
        </w:rPr>
        <w:t>Significant</w:t>
      </w:r>
      <w:r w:rsidR="0097312F" w:rsidRPr="009D03E0">
        <w:rPr>
          <w:szCs w:val="22"/>
        </w:rPr>
        <w:t xml:space="preserve"> Comment</w:t>
      </w:r>
      <w:r w:rsidR="008E0617">
        <w:rPr>
          <w:szCs w:val="22"/>
        </w:rPr>
        <w:t xml:space="preserve"> - </w:t>
      </w:r>
      <w:r w:rsidR="008E0617" w:rsidRPr="008E0617">
        <w:rPr>
          <w:szCs w:val="22"/>
        </w:rPr>
        <w:t>2. Billable Event</w:t>
      </w:r>
      <w:r w:rsidR="0034118F">
        <w:rPr>
          <w:szCs w:val="22"/>
        </w:rPr>
        <w:t xml:space="preserve"> </w:t>
      </w:r>
      <w:r w:rsidR="0034118F" w:rsidRPr="0034118F">
        <w:rPr>
          <w:rFonts w:ascii="Source Sans Pro" w:hAnsi="Source Sans Pro"/>
          <w:bCs/>
          <w:iCs w:val="0"/>
          <w:color w:val="212121"/>
          <w:sz w:val="24"/>
          <w:szCs w:val="24"/>
          <w:lang w:val="en"/>
        </w:rPr>
        <w:t>Section III.B.3</w:t>
      </w:r>
      <w:r w:rsidR="00D347B1">
        <w:rPr>
          <w:rFonts w:ascii="Source Sans Pro" w:hAnsi="Source Sans Pro"/>
          <w:bCs/>
          <w:iCs w:val="0"/>
          <w:color w:val="212121"/>
          <w:sz w:val="24"/>
          <w:szCs w:val="24"/>
          <w:lang w:val="en"/>
        </w:rPr>
        <w:t xml:space="preserve"> Paragraph 1</w:t>
      </w:r>
    </w:p>
    <w:p w14:paraId="38FA758C" w14:textId="567E43F3" w:rsidR="00381E10" w:rsidRDefault="006807F8" w:rsidP="0007256E">
      <w:pPr>
        <w:pStyle w:val="BodyText"/>
        <w:spacing w:after="240"/>
        <w:rPr>
          <w:szCs w:val="22"/>
        </w:rPr>
      </w:pPr>
      <w:r w:rsidRPr="003D71B3">
        <w:rPr>
          <w:szCs w:val="22"/>
        </w:rPr>
        <w:t xml:space="preserve">Texas regulations require </w:t>
      </w:r>
      <w:r>
        <w:rPr>
          <w:szCs w:val="22"/>
        </w:rPr>
        <w:t xml:space="preserve">the </w:t>
      </w:r>
      <w:r w:rsidRPr="003D71B3">
        <w:rPr>
          <w:szCs w:val="22"/>
        </w:rPr>
        <w:t xml:space="preserve">use of Uniform Hazardous Waste Manifests for specific types of non-hazardous wastes.  </w:t>
      </w:r>
      <w:r>
        <w:rPr>
          <w:szCs w:val="22"/>
        </w:rPr>
        <w:t xml:space="preserve">It appears that under the proposed rule, the use of the e-Manifest system to track </w:t>
      </w:r>
      <w:r w:rsidR="00BE4AD2">
        <w:rPr>
          <w:szCs w:val="22"/>
        </w:rPr>
        <w:t>state-only regulated wastes</w:t>
      </w:r>
      <w:r>
        <w:rPr>
          <w:szCs w:val="22"/>
        </w:rPr>
        <w:t xml:space="preserve"> would result in a billable event. However, </w:t>
      </w:r>
      <w:r w:rsidR="00BE4AD2">
        <w:rPr>
          <w:szCs w:val="22"/>
        </w:rPr>
        <w:t xml:space="preserve">some of these state-only regulated users are not subject to EPA regulation and </w:t>
      </w:r>
      <w:r w:rsidR="00E53BD8">
        <w:rPr>
          <w:szCs w:val="22"/>
        </w:rPr>
        <w:t>do not have an EPA identification number</w:t>
      </w:r>
      <w:r w:rsidRPr="003D71B3">
        <w:rPr>
          <w:szCs w:val="22"/>
        </w:rPr>
        <w:t xml:space="preserve">.  </w:t>
      </w:r>
    </w:p>
    <w:p w14:paraId="68DD1E93" w14:textId="77777777" w:rsidR="009C0AC9" w:rsidRDefault="009C0AC9" w:rsidP="00402B5E">
      <w:pPr>
        <w:pStyle w:val="BodyText"/>
        <w:spacing w:after="240"/>
        <w:rPr>
          <w:szCs w:val="22"/>
        </w:rPr>
      </w:pPr>
      <w:r w:rsidRPr="009C0AC9">
        <w:rPr>
          <w:szCs w:val="22"/>
        </w:rPr>
        <w:t>Please clarify how the EPA will bill facilities that use the e-Manifest system for state regulated waste.</w:t>
      </w:r>
    </w:p>
    <w:p w14:paraId="20078857" w14:textId="05EAD1E3" w:rsidR="00402B5E" w:rsidRPr="003233F3" w:rsidRDefault="00402B5E" w:rsidP="00402B5E">
      <w:pPr>
        <w:pStyle w:val="BodyText"/>
        <w:spacing w:after="240"/>
        <w:rPr>
          <w:b/>
          <w:szCs w:val="22"/>
        </w:rPr>
      </w:pPr>
      <w:r w:rsidRPr="003233F3">
        <w:rPr>
          <w:b/>
          <w:szCs w:val="22"/>
        </w:rPr>
        <w:t>Significant Comment – 9. Stray and Extraneous Documents</w:t>
      </w:r>
      <w:r>
        <w:rPr>
          <w:b/>
          <w:szCs w:val="22"/>
        </w:rPr>
        <w:t xml:space="preserve"> </w:t>
      </w:r>
      <w:r w:rsidRPr="0034118F">
        <w:rPr>
          <w:rFonts w:ascii="Source Sans Pro" w:hAnsi="Source Sans Pro"/>
          <w:b/>
          <w:bCs/>
          <w:color w:val="212121"/>
          <w:sz w:val="24"/>
          <w:lang w:val="en"/>
        </w:rPr>
        <w:t>Section III.E.2</w:t>
      </w:r>
      <w:r w:rsidR="00242DD1">
        <w:rPr>
          <w:rFonts w:ascii="Source Sans Pro" w:hAnsi="Source Sans Pro"/>
          <w:b/>
          <w:bCs/>
          <w:color w:val="212121"/>
          <w:sz w:val="24"/>
          <w:lang w:val="en"/>
        </w:rPr>
        <w:t>.a.v.</w:t>
      </w:r>
      <w:r w:rsidRPr="0034118F">
        <w:rPr>
          <w:rFonts w:ascii="Source Sans Pro" w:hAnsi="Source Sans Pro"/>
          <w:b/>
          <w:bCs/>
          <w:color w:val="212121"/>
          <w:sz w:val="24"/>
          <w:lang w:val="en"/>
        </w:rPr>
        <w:t xml:space="preserve"> </w:t>
      </w:r>
    </w:p>
    <w:p w14:paraId="6AF670F3" w14:textId="77777777" w:rsidR="00381E10" w:rsidRDefault="00402B5E" w:rsidP="00402B5E">
      <w:pPr>
        <w:pStyle w:val="BodyText"/>
        <w:spacing w:after="240"/>
        <w:rPr>
          <w:szCs w:val="22"/>
        </w:rPr>
      </w:pPr>
      <w:r>
        <w:rPr>
          <w:szCs w:val="22"/>
        </w:rPr>
        <w:t>The EPA</w:t>
      </w:r>
      <w:r w:rsidRPr="003233F3">
        <w:rPr>
          <w:szCs w:val="22"/>
        </w:rPr>
        <w:t xml:space="preserve"> intends to </w:t>
      </w:r>
      <w:r>
        <w:rPr>
          <w:szCs w:val="22"/>
        </w:rPr>
        <w:t>initiate a fee premium for extraneous</w:t>
      </w:r>
      <w:r w:rsidRPr="003233F3">
        <w:rPr>
          <w:szCs w:val="22"/>
        </w:rPr>
        <w:t xml:space="preserve"> documents </w:t>
      </w:r>
      <w:r>
        <w:rPr>
          <w:szCs w:val="22"/>
        </w:rPr>
        <w:t>submitted as part of a waste manifest</w:t>
      </w:r>
      <w:r w:rsidRPr="003233F3">
        <w:rPr>
          <w:szCs w:val="22"/>
        </w:rPr>
        <w:t>.</w:t>
      </w:r>
      <w:r>
        <w:rPr>
          <w:szCs w:val="22"/>
        </w:rPr>
        <w:t xml:space="preserve"> </w:t>
      </w:r>
    </w:p>
    <w:p w14:paraId="5C063544" w14:textId="77058E66" w:rsidR="00402B5E" w:rsidRDefault="00402B5E" w:rsidP="00402B5E">
      <w:pPr>
        <w:pStyle w:val="BodyText"/>
        <w:spacing w:after="240"/>
        <w:rPr>
          <w:color w:val="000000"/>
        </w:rPr>
      </w:pPr>
      <w:r>
        <w:rPr>
          <w:szCs w:val="22"/>
        </w:rPr>
        <w:t xml:space="preserve">Please </w:t>
      </w:r>
      <w:r>
        <w:rPr>
          <w:color w:val="000000"/>
        </w:rPr>
        <w:t>clarify whether the use of the e</w:t>
      </w:r>
      <w:r w:rsidRPr="00402B5E">
        <w:rPr>
          <w:color w:val="000000"/>
        </w:rPr>
        <w:t xml:space="preserve">-Manifest system to </w:t>
      </w:r>
      <w:r>
        <w:rPr>
          <w:color w:val="000000"/>
        </w:rPr>
        <w:t xml:space="preserve">submit documentation </w:t>
      </w:r>
      <w:r w:rsidRPr="00402B5E">
        <w:rPr>
          <w:color w:val="000000"/>
        </w:rPr>
        <w:t>track</w:t>
      </w:r>
      <w:r>
        <w:rPr>
          <w:color w:val="000000"/>
        </w:rPr>
        <w:t>ing</w:t>
      </w:r>
      <w:r w:rsidRPr="00402B5E">
        <w:rPr>
          <w:color w:val="000000"/>
        </w:rPr>
        <w:t xml:space="preserve"> state-only regulated wastes </w:t>
      </w:r>
      <w:r>
        <w:rPr>
          <w:color w:val="000000"/>
        </w:rPr>
        <w:t>would ever be considered extraneous. Additionally, please clarify whether</w:t>
      </w:r>
      <w:r w:rsidRPr="00402B5E">
        <w:t xml:space="preserve"> </w:t>
      </w:r>
      <w:r w:rsidRPr="00402B5E">
        <w:rPr>
          <w:color w:val="000000"/>
        </w:rPr>
        <w:t>use of the e-Manifest system to submit documentation tracking</w:t>
      </w:r>
      <w:r>
        <w:rPr>
          <w:color w:val="000000"/>
        </w:rPr>
        <w:t xml:space="preserve"> waste generated by Conditionally Exempt Small Quantity Generators, who are not required to manifest hazardous waste, would be considered “extraneous.”</w:t>
      </w:r>
    </w:p>
    <w:p w14:paraId="07E2BCF5" w14:textId="77777777" w:rsidR="00381E10" w:rsidRPr="00402B5E" w:rsidRDefault="00381E10" w:rsidP="00402B5E">
      <w:pPr>
        <w:pStyle w:val="BodyText"/>
        <w:spacing w:after="240"/>
        <w:rPr>
          <w:color w:val="000000"/>
        </w:rPr>
      </w:pPr>
    </w:p>
    <w:p w14:paraId="7A56E2F1" w14:textId="77777777" w:rsidR="00710F02" w:rsidRDefault="00710F02" w:rsidP="0018211A">
      <w:pPr>
        <w:pStyle w:val="BodyText"/>
        <w:spacing w:after="240"/>
        <w:rPr>
          <w:szCs w:val="22"/>
        </w:rPr>
      </w:pPr>
      <w:r w:rsidRPr="00A41A3B">
        <w:rPr>
          <w:b/>
          <w:szCs w:val="22"/>
        </w:rPr>
        <w:lastRenderedPageBreak/>
        <w:t>Significant Comment</w:t>
      </w:r>
      <w:r w:rsidR="00561964">
        <w:rPr>
          <w:b/>
          <w:szCs w:val="22"/>
        </w:rPr>
        <w:t xml:space="preserve"> - </w:t>
      </w:r>
      <w:r w:rsidR="00B31B75" w:rsidRPr="00B31B75">
        <w:rPr>
          <w:b/>
          <w:szCs w:val="22"/>
        </w:rPr>
        <w:t>19. Submission of Manifest Data Corrections</w:t>
      </w:r>
      <w:r w:rsidR="00ED2DA2">
        <w:rPr>
          <w:b/>
          <w:szCs w:val="22"/>
        </w:rPr>
        <w:t xml:space="preserve"> </w:t>
      </w:r>
      <w:r w:rsidR="00ED2DA2" w:rsidRPr="00ED2DA2">
        <w:rPr>
          <w:rFonts w:ascii="Source Sans Pro" w:hAnsi="Source Sans Pro"/>
          <w:b/>
          <w:bCs/>
          <w:color w:val="212121"/>
          <w:sz w:val="24"/>
          <w:lang w:val="en"/>
        </w:rPr>
        <w:t>Section V.C Paragraph 4</w:t>
      </w:r>
    </w:p>
    <w:p w14:paraId="724D3FEB" w14:textId="1B893FD2" w:rsidR="000547D3" w:rsidRDefault="00B31B75" w:rsidP="0018211A">
      <w:pPr>
        <w:pStyle w:val="BodyText"/>
        <w:spacing w:after="240"/>
        <w:rPr>
          <w:szCs w:val="22"/>
        </w:rPr>
      </w:pPr>
      <w:r w:rsidRPr="00B31B75">
        <w:rPr>
          <w:szCs w:val="22"/>
        </w:rPr>
        <w:t xml:space="preserve">EPA </w:t>
      </w:r>
      <w:r w:rsidR="0000735D">
        <w:rPr>
          <w:szCs w:val="22"/>
        </w:rPr>
        <w:t>proposes</w:t>
      </w:r>
      <w:r w:rsidRPr="00B31B75">
        <w:rPr>
          <w:szCs w:val="22"/>
        </w:rPr>
        <w:t xml:space="preserve"> that all corrections </w:t>
      </w:r>
      <w:r w:rsidR="0000735D">
        <w:rPr>
          <w:szCs w:val="22"/>
        </w:rPr>
        <w:t>and</w:t>
      </w:r>
      <w:r w:rsidR="00FB7983">
        <w:rPr>
          <w:szCs w:val="22"/>
        </w:rPr>
        <w:t xml:space="preserve"> the</w:t>
      </w:r>
      <w:r w:rsidR="0000735D">
        <w:rPr>
          <w:szCs w:val="22"/>
        </w:rPr>
        <w:t xml:space="preserve"> reconciliation of all comments </w:t>
      </w:r>
      <w:r w:rsidRPr="00B31B75">
        <w:rPr>
          <w:szCs w:val="22"/>
        </w:rPr>
        <w:t xml:space="preserve">to </w:t>
      </w:r>
      <w:r w:rsidR="0000735D">
        <w:rPr>
          <w:szCs w:val="22"/>
        </w:rPr>
        <w:t>erroneous</w:t>
      </w:r>
      <w:r w:rsidR="00771F67">
        <w:rPr>
          <w:szCs w:val="22"/>
        </w:rPr>
        <w:t xml:space="preserve"> </w:t>
      </w:r>
      <w:r w:rsidRPr="00B31B75">
        <w:rPr>
          <w:szCs w:val="22"/>
        </w:rPr>
        <w:t xml:space="preserve">manifest data in </w:t>
      </w:r>
      <w:r w:rsidR="00771F67">
        <w:rPr>
          <w:szCs w:val="22"/>
        </w:rPr>
        <w:t xml:space="preserve">the </w:t>
      </w:r>
      <w:r w:rsidRPr="00B31B75">
        <w:rPr>
          <w:szCs w:val="22"/>
        </w:rPr>
        <w:t xml:space="preserve">e-Manifest </w:t>
      </w:r>
      <w:r w:rsidR="00771F67">
        <w:rPr>
          <w:szCs w:val="22"/>
        </w:rPr>
        <w:t xml:space="preserve">system </w:t>
      </w:r>
      <w:r w:rsidRPr="00B31B75">
        <w:rPr>
          <w:szCs w:val="22"/>
        </w:rPr>
        <w:t xml:space="preserve">be completed </w:t>
      </w:r>
      <w:r w:rsidR="00771F67">
        <w:rPr>
          <w:szCs w:val="22"/>
        </w:rPr>
        <w:t>within</w:t>
      </w:r>
      <w:r w:rsidRPr="00B31B75">
        <w:rPr>
          <w:szCs w:val="22"/>
        </w:rPr>
        <w:t xml:space="preserve"> 9</w:t>
      </w:r>
      <w:r>
        <w:rPr>
          <w:szCs w:val="22"/>
        </w:rPr>
        <w:t>0 days from the date of receipt</w:t>
      </w:r>
      <w:r w:rsidR="002C47D7">
        <w:rPr>
          <w:szCs w:val="22"/>
        </w:rPr>
        <w:t xml:space="preserve"> </w:t>
      </w:r>
      <w:r w:rsidR="002C47D7" w:rsidRPr="002C47D7">
        <w:rPr>
          <w:szCs w:val="22"/>
        </w:rPr>
        <w:t>by the facility</w:t>
      </w:r>
      <w:r>
        <w:rPr>
          <w:szCs w:val="22"/>
        </w:rPr>
        <w:t>.</w:t>
      </w:r>
      <w:r w:rsidR="002C47D7">
        <w:rPr>
          <w:szCs w:val="22"/>
        </w:rPr>
        <w:t xml:space="preserve"> </w:t>
      </w:r>
    </w:p>
    <w:p w14:paraId="3A3D3A32" w14:textId="77777777" w:rsidR="00FB7983" w:rsidRDefault="000E41E5" w:rsidP="0018211A">
      <w:pPr>
        <w:pStyle w:val="BodyText"/>
        <w:spacing w:after="240"/>
        <w:rPr>
          <w:color w:val="000000"/>
        </w:rPr>
      </w:pPr>
      <w:r>
        <w:rPr>
          <w:szCs w:val="22"/>
        </w:rPr>
        <w:t xml:space="preserve">Please clarify </w:t>
      </w:r>
      <w:r w:rsidR="008E0617">
        <w:rPr>
          <w:color w:val="000000"/>
        </w:rPr>
        <w:t>w</w:t>
      </w:r>
      <w:r w:rsidR="00DE5228">
        <w:rPr>
          <w:color w:val="000000"/>
        </w:rPr>
        <w:t>hethe</w:t>
      </w:r>
      <w:r w:rsidR="008E0617">
        <w:rPr>
          <w:color w:val="000000"/>
        </w:rPr>
        <w:t xml:space="preserve">r </w:t>
      </w:r>
      <w:r w:rsidR="00F95AA1">
        <w:rPr>
          <w:color w:val="000000"/>
        </w:rPr>
        <w:t xml:space="preserve">any </w:t>
      </w:r>
      <w:r w:rsidR="008E0617">
        <w:rPr>
          <w:color w:val="000000"/>
        </w:rPr>
        <w:t xml:space="preserve">changes </w:t>
      </w:r>
      <w:r w:rsidR="00BA4DBC">
        <w:rPr>
          <w:color w:val="000000"/>
        </w:rPr>
        <w:t xml:space="preserve">are permitted </w:t>
      </w:r>
      <w:r w:rsidR="00F95AA1">
        <w:rPr>
          <w:color w:val="000000"/>
        </w:rPr>
        <w:t>outside of the 90-day window</w:t>
      </w:r>
      <w:r w:rsidR="00FF157B">
        <w:rPr>
          <w:color w:val="000000"/>
        </w:rPr>
        <w:t xml:space="preserve"> and </w:t>
      </w:r>
      <w:r>
        <w:rPr>
          <w:color w:val="000000"/>
        </w:rPr>
        <w:t xml:space="preserve">whether </w:t>
      </w:r>
      <w:r w:rsidR="008E0617">
        <w:rPr>
          <w:color w:val="000000"/>
        </w:rPr>
        <w:t xml:space="preserve">facilities </w:t>
      </w:r>
      <w:r w:rsidR="00771F67">
        <w:rPr>
          <w:color w:val="000000"/>
        </w:rPr>
        <w:t xml:space="preserve">would </w:t>
      </w:r>
      <w:r w:rsidR="008E0617">
        <w:rPr>
          <w:color w:val="000000"/>
        </w:rPr>
        <w:t xml:space="preserve">incur </w:t>
      </w:r>
      <w:r w:rsidR="00DE5228">
        <w:rPr>
          <w:color w:val="000000"/>
        </w:rPr>
        <w:t xml:space="preserve">additional fees or violations </w:t>
      </w:r>
      <w:r w:rsidR="00710F02">
        <w:rPr>
          <w:color w:val="000000"/>
        </w:rPr>
        <w:t xml:space="preserve">for corrections </w:t>
      </w:r>
      <w:r w:rsidR="00771F67">
        <w:rPr>
          <w:color w:val="000000"/>
        </w:rPr>
        <w:t xml:space="preserve">that occur </w:t>
      </w:r>
      <w:r w:rsidR="00DE5228">
        <w:rPr>
          <w:color w:val="000000"/>
        </w:rPr>
        <w:t>outside of the 90 day window</w:t>
      </w:r>
      <w:r w:rsidR="000547D3">
        <w:rPr>
          <w:color w:val="000000"/>
        </w:rPr>
        <w:t>.</w:t>
      </w:r>
      <w:r>
        <w:rPr>
          <w:color w:val="000000"/>
        </w:rPr>
        <w:t xml:space="preserve"> </w:t>
      </w:r>
    </w:p>
    <w:p w14:paraId="66FF5327" w14:textId="48BBD6A5" w:rsidR="00E0157C" w:rsidRPr="00FB7983" w:rsidRDefault="00FB7983" w:rsidP="0018211A">
      <w:pPr>
        <w:pStyle w:val="BodyText"/>
        <w:spacing w:after="240"/>
        <w:rPr>
          <w:szCs w:val="22"/>
        </w:rPr>
      </w:pPr>
      <w:r w:rsidRPr="00FB7983">
        <w:rPr>
          <w:color w:val="000000"/>
        </w:rPr>
        <w:t xml:space="preserve">Additionally, please </w:t>
      </w:r>
      <w:r w:rsidR="000E41E5" w:rsidRPr="00FB7983">
        <w:rPr>
          <w:color w:val="000000"/>
        </w:rPr>
        <w:t>clarify</w:t>
      </w:r>
      <w:r w:rsidRPr="00FB7983">
        <w:rPr>
          <w:color w:val="000000"/>
        </w:rPr>
        <w:t xml:space="preserve"> </w:t>
      </w:r>
      <w:r w:rsidR="000E41E5" w:rsidRPr="00FB7983">
        <w:rPr>
          <w:color w:val="000000"/>
        </w:rPr>
        <w:t xml:space="preserve">how the proposed </w:t>
      </w:r>
      <w:r w:rsidR="000E41E5" w:rsidRPr="00FB7983">
        <w:rPr>
          <w:szCs w:val="22"/>
        </w:rPr>
        <w:t xml:space="preserve">90-day window for manifest corrections </w:t>
      </w:r>
      <w:r w:rsidRPr="00FB7983">
        <w:rPr>
          <w:szCs w:val="22"/>
        </w:rPr>
        <w:t>works</w:t>
      </w:r>
      <w:r w:rsidR="00381E10" w:rsidRPr="00FB7983">
        <w:rPr>
          <w:szCs w:val="22"/>
        </w:rPr>
        <w:t xml:space="preserve"> </w:t>
      </w:r>
      <w:r w:rsidR="000E41E5" w:rsidRPr="00FB7983">
        <w:rPr>
          <w:szCs w:val="22"/>
        </w:rPr>
        <w:t>with 40 CFR 264.72</w:t>
      </w:r>
      <w:r w:rsidRPr="00FB7983">
        <w:rPr>
          <w:szCs w:val="22"/>
        </w:rPr>
        <w:t>, which does not set a time frame for discovering</w:t>
      </w:r>
      <w:r w:rsidR="000E41E5" w:rsidRPr="00FB7983">
        <w:rPr>
          <w:szCs w:val="22"/>
        </w:rPr>
        <w:t xml:space="preserve"> manifest discrepancies</w:t>
      </w:r>
      <w:r w:rsidR="00F95AA1" w:rsidRPr="00FB7983">
        <w:rPr>
          <w:szCs w:val="22"/>
        </w:rPr>
        <w:t>.</w:t>
      </w:r>
    </w:p>
    <w:sectPr w:rsidR="00E0157C" w:rsidRPr="00FB7983" w:rsidSect="00DC0BC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1FE04" w14:textId="77777777" w:rsidR="00553541" w:rsidRDefault="00553541" w:rsidP="00D87BAE">
      <w:pPr>
        <w:spacing w:before="0" w:after="0"/>
      </w:pPr>
      <w:r>
        <w:separator/>
      </w:r>
    </w:p>
  </w:endnote>
  <w:endnote w:type="continuationSeparator" w:id="0">
    <w:p w14:paraId="6716AC78" w14:textId="77777777" w:rsidR="00553541" w:rsidRDefault="00553541" w:rsidP="00D87B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D732" w14:textId="77777777" w:rsidR="004C7250" w:rsidRPr="00B31A3D" w:rsidRDefault="004C7250" w:rsidP="00B31A3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Times New Roman" w:hAnsi="Times New Roman"/>
        <w:i/>
        <w:color w:val="FF0000"/>
        <w:sz w:val="18"/>
        <w:szCs w:val="18"/>
      </w:rPr>
      <w:t xml:space="preserve"> </w:t>
    </w:r>
    <w:r w:rsidRPr="00946782">
      <w:rPr>
        <w:rFonts w:ascii="Cambria" w:hAnsi="Cambria"/>
      </w:rPr>
      <w:tab/>
    </w:r>
    <w:r w:rsidRPr="00B31A3D"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1253" w:rsidRPr="008E1253">
      <w:rPr>
        <w:rFonts w:ascii="Cambria" w:hAnsi="Cambria"/>
        <w:noProof/>
      </w:rPr>
      <w:t>1</w:t>
    </w:r>
    <w:r>
      <w:fldChar w:fldCharType="end"/>
    </w:r>
  </w:p>
  <w:p w14:paraId="7DF47BB1" w14:textId="77777777" w:rsidR="004C7250" w:rsidRDefault="004C7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DA3A" w14:textId="77777777" w:rsidR="004C7250" w:rsidRPr="00B31A3D" w:rsidRDefault="004C7250" w:rsidP="00B31A3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Times New Roman" w:hAnsi="Times New Roman"/>
        <w:i/>
        <w:color w:val="FF0000"/>
        <w:sz w:val="18"/>
        <w:szCs w:val="18"/>
      </w:rPr>
      <w:t xml:space="preserve">CONFIDENTIAL ATTORNEY WORK PRODUCT/CLIENT COMMUNICATION </w:t>
    </w:r>
    <w:r w:rsidRPr="00946782">
      <w:rPr>
        <w:rFonts w:ascii="Cambria" w:hAnsi="Cambria"/>
      </w:rPr>
      <w:tab/>
    </w:r>
    <w:r w:rsidRPr="00B31A3D"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31A3D">
      <w:rPr>
        <w:rFonts w:ascii="Cambria" w:hAnsi="Cambria"/>
        <w:noProof/>
      </w:rPr>
      <w:t>1</w:t>
    </w:r>
    <w:r>
      <w:fldChar w:fldCharType="end"/>
    </w:r>
  </w:p>
  <w:p w14:paraId="50DDA7C7" w14:textId="77777777" w:rsidR="004C7250" w:rsidRDefault="004C7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BFE1" w14:textId="77777777" w:rsidR="00553541" w:rsidRDefault="00553541" w:rsidP="00D87BAE">
      <w:pPr>
        <w:spacing w:before="0" w:after="0"/>
      </w:pPr>
      <w:r>
        <w:separator/>
      </w:r>
    </w:p>
  </w:footnote>
  <w:footnote w:type="continuationSeparator" w:id="0">
    <w:p w14:paraId="7ECD507F" w14:textId="77777777" w:rsidR="00553541" w:rsidRDefault="00553541" w:rsidP="00D87B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4FE4" w14:textId="77777777" w:rsidR="004C7250" w:rsidRPr="00F01EEE" w:rsidRDefault="004C7250" w:rsidP="006E1857">
    <w:pPr>
      <w:pStyle w:val="Header"/>
      <w:jc w:val="left"/>
      <w:rPr>
        <w:rFonts w:ascii="Times New Roman" w:hAnsi="Times New Roman"/>
        <w:b w:val="0"/>
        <w:color w:val="FF0000"/>
        <w:sz w:val="18"/>
        <w:szCs w:val="18"/>
      </w:rPr>
    </w:pPr>
  </w:p>
  <w:p w14:paraId="7914D2DD" w14:textId="77777777" w:rsidR="004C7250" w:rsidRDefault="004C7250">
    <w:pPr>
      <w:pStyle w:val="Header"/>
    </w:pPr>
  </w:p>
  <w:p w14:paraId="2EEA5E00" w14:textId="77777777" w:rsidR="004C7250" w:rsidRDefault="004C7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911F" w14:textId="77777777" w:rsidR="004C7250" w:rsidRPr="00701C57" w:rsidRDefault="004C7250" w:rsidP="00701C57">
    <w:pPr>
      <w:widowControl w:val="0"/>
      <w:tabs>
        <w:tab w:val="clear" w:pos="720"/>
        <w:tab w:val="center" w:pos="4320"/>
        <w:tab w:val="right" w:pos="8640"/>
      </w:tabs>
      <w:autoSpaceDE w:val="0"/>
      <w:autoSpaceDN w:val="0"/>
      <w:adjustRightInd w:val="0"/>
      <w:spacing w:before="0" w:after="0"/>
      <w:jc w:val="center"/>
      <w:rPr>
        <w:rFonts w:ascii="Times New Roman" w:hAnsi="Times New Roman"/>
        <w:i/>
        <w:color w:val="FF0000"/>
        <w:sz w:val="18"/>
        <w:szCs w:val="18"/>
      </w:rPr>
    </w:pPr>
    <w:r w:rsidRPr="00701C57">
      <w:rPr>
        <w:rFonts w:ascii="Times New Roman" w:hAnsi="Times New Roman"/>
        <w:i/>
        <w:color w:val="FF0000"/>
        <w:sz w:val="18"/>
        <w:szCs w:val="18"/>
      </w:rPr>
      <w:t>DRAFT DELIBERATIVE DOCUMENT! DO NOT CITE, QUOTE, OR DISTRIBUTE EXTERNALLY!</w:t>
    </w:r>
  </w:p>
  <w:p w14:paraId="1A3959E2" w14:textId="77777777" w:rsidR="004C7250" w:rsidRDefault="004C7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BE484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E07EEF"/>
    <w:multiLevelType w:val="multilevel"/>
    <w:tmpl w:val="642A1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FD0"/>
    <w:multiLevelType w:val="hybridMultilevel"/>
    <w:tmpl w:val="A26EE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1054A7"/>
    <w:multiLevelType w:val="hybridMultilevel"/>
    <w:tmpl w:val="3692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040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7CCE"/>
    <w:multiLevelType w:val="hybridMultilevel"/>
    <w:tmpl w:val="64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8AA"/>
    <w:multiLevelType w:val="hybridMultilevel"/>
    <w:tmpl w:val="6596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3B3A"/>
    <w:multiLevelType w:val="hybridMultilevel"/>
    <w:tmpl w:val="D85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2508"/>
    <w:multiLevelType w:val="hybridMultilevel"/>
    <w:tmpl w:val="5CA2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F0305B"/>
    <w:multiLevelType w:val="hybridMultilevel"/>
    <w:tmpl w:val="E88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6757A"/>
    <w:multiLevelType w:val="hybridMultilevel"/>
    <w:tmpl w:val="D1CE6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0EA6"/>
    <w:multiLevelType w:val="hybridMultilevel"/>
    <w:tmpl w:val="4FCE15FC"/>
    <w:lvl w:ilvl="0" w:tplc="87EC0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F971C56"/>
    <w:multiLevelType w:val="hybridMultilevel"/>
    <w:tmpl w:val="1946DAAE"/>
    <w:lvl w:ilvl="0" w:tplc="864230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DE0865"/>
    <w:multiLevelType w:val="hybridMultilevel"/>
    <w:tmpl w:val="0054D19A"/>
    <w:lvl w:ilvl="0" w:tplc="B7D03C4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20038"/>
    <w:multiLevelType w:val="hybridMultilevel"/>
    <w:tmpl w:val="B77C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140A7"/>
    <w:multiLevelType w:val="hybridMultilevel"/>
    <w:tmpl w:val="21DA0A28"/>
    <w:lvl w:ilvl="0" w:tplc="E18660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843F40"/>
    <w:multiLevelType w:val="hybridMultilevel"/>
    <w:tmpl w:val="7D9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C2DDC"/>
    <w:multiLevelType w:val="hybridMultilevel"/>
    <w:tmpl w:val="357E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6E8B"/>
    <w:multiLevelType w:val="hybridMultilevel"/>
    <w:tmpl w:val="7BE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040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A72E1"/>
    <w:multiLevelType w:val="hybridMultilevel"/>
    <w:tmpl w:val="D536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D4749"/>
    <w:multiLevelType w:val="hybridMultilevel"/>
    <w:tmpl w:val="FAC4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4D69"/>
    <w:multiLevelType w:val="hybridMultilevel"/>
    <w:tmpl w:val="12A0E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3"/>
  </w:num>
  <w:num w:numId="13">
    <w:abstractNumId w:val="21"/>
  </w:num>
  <w:num w:numId="14">
    <w:abstractNumId w:val="20"/>
  </w:num>
  <w:num w:numId="15">
    <w:abstractNumId w:val="12"/>
  </w:num>
  <w:num w:numId="16">
    <w:abstractNumId w:val="4"/>
  </w:num>
  <w:num w:numId="17">
    <w:abstractNumId w:val="7"/>
  </w:num>
  <w:num w:numId="18">
    <w:abstractNumId w:val="18"/>
  </w:num>
  <w:num w:numId="19">
    <w:abstractNumId w:val="19"/>
  </w:num>
  <w:num w:numId="20">
    <w:abstractNumId w:val="17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13"/>
    <w:rsid w:val="00001E7C"/>
    <w:rsid w:val="000024EB"/>
    <w:rsid w:val="0000735D"/>
    <w:rsid w:val="00007694"/>
    <w:rsid w:val="000103D8"/>
    <w:rsid w:val="000123EA"/>
    <w:rsid w:val="00020BC9"/>
    <w:rsid w:val="00021DD0"/>
    <w:rsid w:val="0002236B"/>
    <w:rsid w:val="0002338D"/>
    <w:rsid w:val="00026614"/>
    <w:rsid w:val="000313ED"/>
    <w:rsid w:val="0003162F"/>
    <w:rsid w:val="00031773"/>
    <w:rsid w:val="000335A0"/>
    <w:rsid w:val="000343E9"/>
    <w:rsid w:val="000355EC"/>
    <w:rsid w:val="00037BC9"/>
    <w:rsid w:val="0004069F"/>
    <w:rsid w:val="00040FF2"/>
    <w:rsid w:val="00050FE5"/>
    <w:rsid w:val="000547D3"/>
    <w:rsid w:val="000616A5"/>
    <w:rsid w:val="000656BE"/>
    <w:rsid w:val="00070980"/>
    <w:rsid w:val="00071A6F"/>
    <w:rsid w:val="0007256E"/>
    <w:rsid w:val="00073022"/>
    <w:rsid w:val="000742DD"/>
    <w:rsid w:val="00075DAE"/>
    <w:rsid w:val="0007702E"/>
    <w:rsid w:val="00080EDD"/>
    <w:rsid w:val="00082E7C"/>
    <w:rsid w:val="00084090"/>
    <w:rsid w:val="00085B13"/>
    <w:rsid w:val="00086238"/>
    <w:rsid w:val="0008682B"/>
    <w:rsid w:val="00091914"/>
    <w:rsid w:val="000932A3"/>
    <w:rsid w:val="00094DF9"/>
    <w:rsid w:val="00097DEF"/>
    <w:rsid w:val="000B08A6"/>
    <w:rsid w:val="000B17F5"/>
    <w:rsid w:val="000B2FB0"/>
    <w:rsid w:val="000B36F7"/>
    <w:rsid w:val="000C0D6B"/>
    <w:rsid w:val="000C1B7B"/>
    <w:rsid w:val="000C7A19"/>
    <w:rsid w:val="000D1B3F"/>
    <w:rsid w:val="000D1D8F"/>
    <w:rsid w:val="000D2E26"/>
    <w:rsid w:val="000D69C1"/>
    <w:rsid w:val="000E20D6"/>
    <w:rsid w:val="000E41E5"/>
    <w:rsid w:val="000F02AD"/>
    <w:rsid w:val="000F0FE0"/>
    <w:rsid w:val="000F1D59"/>
    <w:rsid w:val="000F3F57"/>
    <w:rsid w:val="000F51DA"/>
    <w:rsid w:val="000F5374"/>
    <w:rsid w:val="00101E80"/>
    <w:rsid w:val="00105817"/>
    <w:rsid w:val="00111817"/>
    <w:rsid w:val="00113F6F"/>
    <w:rsid w:val="0011592E"/>
    <w:rsid w:val="00116435"/>
    <w:rsid w:val="00131946"/>
    <w:rsid w:val="00136839"/>
    <w:rsid w:val="00146F4C"/>
    <w:rsid w:val="00147950"/>
    <w:rsid w:val="00153CF3"/>
    <w:rsid w:val="00154A4E"/>
    <w:rsid w:val="00154CE8"/>
    <w:rsid w:val="00155273"/>
    <w:rsid w:val="001618ED"/>
    <w:rsid w:val="001703CE"/>
    <w:rsid w:val="00170622"/>
    <w:rsid w:val="00172484"/>
    <w:rsid w:val="00174809"/>
    <w:rsid w:val="0017675F"/>
    <w:rsid w:val="00177556"/>
    <w:rsid w:val="00180938"/>
    <w:rsid w:val="00181550"/>
    <w:rsid w:val="0018211A"/>
    <w:rsid w:val="001825CE"/>
    <w:rsid w:val="001840DA"/>
    <w:rsid w:val="001865A2"/>
    <w:rsid w:val="001867BE"/>
    <w:rsid w:val="001912BB"/>
    <w:rsid w:val="0019196B"/>
    <w:rsid w:val="00192422"/>
    <w:rsid w:val="0019287A"/>
    <w:rsid w:val="00192D57"/>
    <w:rsid w:val="00194269"/>
    <w:rsid w:val="001A13C8"/>
    <w:rsid w:val="001A19FC"/>
    <w:rsid w:val="001A53D5"/>
    <w:rsid w:val="001B1ECD"/>
    <w:rsid w:val="001B451C"/>
    <w:rsid w:val="001C0BCD"/>
    <w:rsid w:val="001D0A2B"/>
    <w:rsid w:val="001D1605"/>
    <w:rsid w:val="001D29B7"/>
    <w:rsid w:val="001E7DEC"/>
    <w:rsid w:val="001E7EBC"/>
    <w:rsid w:val="001F097E"/>
    <w:rsid w:val="001F0AA7"/>
    <w:rsid w:val="001F1440"/>
    <w:rsid w:val="001F19D8"/>
    <w:rsid w:val="001F3C61"/>
    <w:rsid w:val="001F3D28"/>
    <w:rsid w:val="001F5B66"/>
    <w:rsid w:val="001F64E4"/>
    <w:rsid w:val="001F75BB"/>
    <w:rsid w:val="001F7627"/>
    <w:rsid w:val="001F7C9A"/>
    <w:rsid w:val="0020495E"/>
    <w:rsid w:val="002117E0"/>
    <w:rsid w:val="00212634"/>
    <w:rsid w:val="00212883"/>
    <w:rsid w:val="002135F9"/>
    <w:rsid w:val="00213E8D"/>
    <w:rsid w:val="00221E17"/>
    <w:rsid w:val="00224DA5"/>
    <w:rsid w:val="00227A85"/>
    <w:rsid w:val="00242DD1"/>
    <w:rsid w:val="00242F1D"/>
    <w:rsid w:val="00242F96"/>
    <w:rsid w:val="00245632"/>
    <w:rsid w:val="00251888"/>
    <w:rsid w:val="0025379F"/>
    <w:rsid w:val="00256A3A"/>
    <w:rsid w:val="00256DCA"/>
    <w:rsid w:val="0025734B"/>
    <w:rsid w:val="0025742F"/>
    <w:rsid w:val="0026649C"/>
    <w:rsid w:val="002677B6"/>
    <w:rsid w:val="002704D3"/>
    <w:rsid w:val="00273BF1"/>
    <w:rsid w:val="00274724"/>
    <w:rsid w:val="00280DB7"/>
    <w:rsid w:val="00283AB1"/>
    <w:rsid w:val="00286139"/>
    <w:rsid w:val="00290C57"/>
    <w:rsid w:val="002913AA"/>
    <w:rsid w:val="0029221F"/>
    <w:rsid w:val="00292CCB"/>
    <w:rsid w:val="00294163"/>
    <w:rsid w:val="00295F88"/>
    <w:rsid w:val="002B0364"/>
    <w:rsid w:val="002B2F53"/>
    <w:rsid w:val="002B6990"/>
    <w:rsid w:val="002B7182"/>
    <w:rsid w:val="002B7F73"/>
    <w:rsid w:val="002C466D"/>
    <w:rsid w:val="002C47D7"/>
    <w:rsid w:val="002C5A43"/>
    <w:rsid w:val="002E0892"/>
    <w:rsid w:val="002E2F69"/>
    <w:rsid w:val="002E58F0"/>
    <w:rsid w:val="002E615B"/>
    <w:rsid w:val="002F1170"/>
    <w:rsid w:val="002F18A5"/>
    <w:rsid w:val="002F3C0F"/>
    <w:rsid w:val="002F51A9"/>
    <w:rsid w:val="002F7313"/>
    <w:rsid w:val="00301321"/>
    <w:rsid w:val="00302134"/>
    <w:rsid w:val="003030F4"/>
    <w:rsid w:val="003041ED"/>
    <w:rsid w:val="00305455"/>
    <w:rsid w:val="00306117"/>
    <w:rsid w:val="003061CC"/>
    <w:rsid w:val="0030793A"/>
    <w:rsid w:val="0031394E"/>
    <w:rsid w:val="00315442"/>
    <w:rsid w:val="003157B6"/>
    <w:rsid w:val="00315C05"/>
    <w:rsid w:val="0031626F"/>
    <w:rsid w:val="00320BA8"/>
    <w:rsid w:val="00321FE3"/>
    <w:rsid w:val="003233F3"/>
    <w:rsid w:val="00334E85"/>
    <w:rsid w:val="00335CCE"/>
    <w:rsid w:val="0034118F"/>
    <w:rsid w:val="00341208"/>
    <w:rsid w:val="00341DC7"/>
    <w:rsid w:val="003425B3"/>
    <w:rsid w:val="00343A07"/>
    <w:rsid w:val="00344971"/>
    <w:rsid w:val="00346C9D"/>
    <w:rsid w:val="00350F6D"/>
    <w:rsid w:val="00350FC6"/>
    <w:rsid w:val="00355650"/>
    <w:rsid w:val="00366D98"/>
    <w:rsid w:val="003734F6"/>
    <w:rsid w:val="0037384E"/>
    <w:rsid w:val="003762B5"/>
    <w:rsid w:val="0038109A"/>
    <w:rsid w:val="00381E10"/>
    <w:rsid w:val="00394008"/>
    <w:rsid w:val="003954D2"/>
    <w:rsid w:val="00396DCD"/>
    <w:rsid w:val="003A3630"/>
    <w:rsid w:val="003A38B9"/>
    <w:rsid w:val="003B0CDC"/>
    <w:rsid w:val="003B1AC7"/>
    <w:rsid w:val="003B1D02"/>
    <w:rsid w:val="003B29C7"/>
    <w:rsid w:val="003B6236"/>
    <w:rsid w:val="003B65C5"/>
    <w:rsid w:val="003C1821"/>
    <w:rsid w:val="003C24A5"/>
    <w:rsid w:val="003C2717"/>
    <w:rsid w:val="003C4052"/>
    <w:rsid w:val="003C611A"/>
    <w:rsid w:val="003D1538"/>
    <w:rsid w:val="003D4C42"/>
    <w:rsid w:val="003D71B3"/>
    <w:rsid w:val="003D783C"/>
    <w:rsid w:val="003E4BA6"/>
    <w:rsid w:val="003E5B65"/>
    <w:rsid w:val="003F3922"/>
    <w:rsid w:val="003F4E41"/>
    <w:rsid w:val="003F6039"/>
    <w:rsid w:val="00400764"/>
    <w:rsid w:val="00401E72"/>
    <w:rsid w:val="00402B5E"/>
    <w:rsid w:val="00414A2B"/>
    <w:rsid w:val="004213A5"/>
    <w:rsid w:val="004221FD"/>
    <w:rsid w:val="00423A96"/>
    <w:rsid w:val="004301A9"/>
    <w:rsid w:val="00434796"/>
    <w:rsid w:val="00440A0B"/>
    <w:rsid w:val="00441FC6"/>
    <w:rsid w:val="004439D8"/>
    <w:rsid w:val="0044433D"/>
    <w:rsid w:val="0044559E"/>
    <w:rsid w:val="004455D1"/>
    <w:rsid w:val="00450419"/>
    <w:rsid w:val="00452A94"/>
    <w:rsid w:val="004546BA"/>
    <w:rsid w:val="004548E0"/>
    <w:rsid w:val="0045617D"/>
    <w:rsid w:val="00456B78"/>
    <w:rsid w:val="00461EC5"/>
    <w:rsid w:val="00462A64"/>
    <w:rsid w:val="004653EF"/>
    <w:rsid w:val="00470072"/>
    <w:rsid w:val="00471125"/>
    <w:rsid w:val="004713D7"/>
    <w:rsid w:val="00471F5E"/>
    <w:rsid w:val="00475AC4"/>
    <w:rsid w:val="00476021"/>
    <w:rsid w:val="00493C55"/>
    <w:rsid w:val="004A03C3"/>
    <w:rsid w:val="004A3A73"/>
    <w:rsid w:val="004A3CCB"/>
    <w:rsid w:val="004A4353"/>
    <w:rsid w:val="004A55E5"/>
    <w:rsid w:val="004A626A"/>
    <w:rsid w:val="004B03AE"/>
    <w:rsid w:val="004B0765"/>
    <w:rsid w:val="004C07C4"/>
    <w:rsid w:val="004C7250"/>
    <w:rsid w:val="004D0191"/>
    <w:rsid w:val="004D2669"/>
    <w:rsid w:val="004D587E"/>
    <w:rsid w:val="004D5D0B"/>
    <w:rsid w:val="004D6314"/>
    <w:rsid w:val="004D66B5"/>
    <w:rsid w:val="004D6935"/>
    <w:rsid w:val="004E2F09"/>
    <w:rsid w:val="004E3304"/>
    <w:rsid w:val="004E35F1"/>
    <w:rsid w:val="004E488B"/>
    <w:rsid w:val="004F5341"/>
    <w:rsid w:val="004F5A25"/>
    <w:rsid w:val="004F7116"/>
    <w:rsid w:val="004F7676"/>
    <w:rsid w:val="00500222"/>
    <w:rsid w:val="0051059C"/>
    <w:rsid w:val="005139C0"/>
    <w:rsid w:val="00517F9E"/>
    <w:rsid w:val="00530F09"/>
    <w:rsid w:val="00533987"/>
    <w:rsid w:val="00540C48"/>
    <w:rsid w:val="00541263"/>
    <w:rsid w:val="005413BB"/>
    <w:rsid w:val="00541435"/>
    <w:rsid w:val="00543072"/>
    <w:rsid w:val="00543BF9"/>
    <w:rsid w:val="00547EF3"/>
    <w:rsid w:val="0055077E"/>
    <w:rsid w:val="00553541"/>
    <w:rsid w:val="005549F6"/>
    <w:rsid w:val="0055587F"/>
    <w:rsid w:val="00561964"/>
    <w:rsid w:val="00562C3A"/>
    <w:rsid w:val="00562F96"/>
    <w:rsid w:val="00565EDF"/>
    <w:rsid w:val="00571526"/>
    <w:rsid w:val="00572326"/>
    <w:rsid w:val="00576B13"/>
    <w:rsid w:val="00576F43"/>
    <w:rsid w:val="005806CA"/>
    <w:rsid w:val="00582298"/>
    <w:rsid w:val="00582344"/>
    <w:rsid w:val="0058292B"/>
    <w:rsid w:val="00583F6E"/>
    <w:rsid w:val="00586310"/>
    <w:rsid w:val="005867B1"/>
    <w:rsid w:val="00592951"/>
    <w:rsid w:val="00592A14"/>
    <w:rsid w:val="00593492"/>
    <w:rsid w:val="00593501"/>
    <w:rsid w:val="00596F46"/>
    <w:rsid w:val="005A0543"/>
    <w:rsid w:val="005A1F97"/>
    <w:rsid w:val="005A32A4"/>
    <w:rsid w:val="005A3C06"/>
    <w:rsid w:val="005A3D74"/>
    <w:rsid w:val="005A4EAD"/>
    <w:rsid w:val="005A67A2"/>
    <w:rsid w:val="005A6CD1"/>
    <w:rsid w:val="005B035A"/>
    <w:rsid w:val="005B51E5"/>
    <w:rsid w:val="005B6D57"/>
    <w:rsid w:val="005B7251"/>
    <w:rsid w:val="005C0BAF"/>
    <w:rsid w:val="005C1530"/>
    <w:rsid w:val="005C54D5"/>
    <w:rsid w:val="005C7A60"/>
    <w:rsid w:val="005D6389"/>
    <w:rsid w:val="005E0E14"/>
    <w:rsid w:val="005E28C0"/>
    <w:rsid w:val="005E3681"/>
    <w:rsid w:val="005E3CA8"/>
    <w:rsid w:val="005F23A1"/>
    <w:rsid w:val="005F5E91"/>
    <w:rsid w:val="005F7A40"/>
    <w:rsid w:val="005F7B0E"/>
    <w:rsid w:val="005F7E4B"/>
    <w:rsid w:val="00604DEE"/>
    <w:rsid w:val="00610813"/>
    <w:rsid w:val="006134E0"/>
    <w:rsid w:val="00615C48"/>
    <w:rsid w:val="006204F8"/>
    <w:rsid w:val="006224BA"/>
    <w:rsid w:val="00625F84"/>
    <w:rsid w:val="0063074D"/>
    <w:rsid w:val="00630C2F"/>
    <w:rsid w:val="00631E01"/>
    <w:rsid w:val="00636A3C"/>
    <w:rsid w:val="00640345"/>
    <w:rsid w:val="00650726"/>
    <w:rsid w:val="00655C48"/>
    <w:rsid w:val="00655F16"/>
    <w:rsid w:val="00661A6D"/>
    <w:rsid w:val="006624F1"/>
    <w:rsid w:val="006636C7"/>
    <w:rsid w:val="00670739"/>
    <w:rsid w:val="006720CC"/>
    <w:rsid w:val="006727D2"/>
    <w:rsid w:val="00674202"/>
    <w:rsid w:val="006745E2"/>
    <w:rsid w:val="00676A5D"/>
    <w:rsid w:val="006807F8"/>
    <w:rsid w:val="0068486D"/>
    <w:rsid w:val="00696002"/>
    <w:rsid w:val="006A640D"/>
    <w:rsid w:val="006A7199"/>
    <w:rsid w:val="006B32BA"/>
    <w:rsid w:val="006B5B08"/>
    <w:rsid w:val="006C25E5"/>
    <w:rsid w:val="006C4D56"/>
    <w:rsid w:val="006C7C85"/>
    <w:rsid w:val="006C7D7A"/>
    <w:rsid w:val="006D148D"/>
    <w:rsid w:val="006D3EC7"/>
    <w:rsid w:val="006D6943"/>
    <w:rsid w:val="006E1857"/>
    <w:rsid w:val="006E4E97"/>
    <w:rsid w:val="006E5F72"/>
    <w:rsid w:val="006E6050"/>
    <w:rsid w:val="006F228B"/>
    <w:rsid w:val="006F6362"/>
    <w:rsid w:val="00701C57"/>
    <w:rsid w:val="007035B2"/>
    <w:rsid w:val="00703DE0"/>
    <w:rsid w:val="0070430B"/>
    <w:rsid w:val="0070462C"/>
    <w:rsid w:val="00704BE2"/>
    <w:rsid w:val="00710F02"/>
    <w:rsid w:val="007120F7"/>
    <w:rsid w:val="00712423"/>
    <w:rsid w:val="007133C4"/>
    <w:rsid w:val="00715092"/>
    <w:rsid w:val="007179B3"/>
    <w:rsid w:val="0072084A"/>
    <w:rsid w:val="00721F32"/>
    <w:rsid w:val="007247F2"/>
    <w:rsid w:val="00727D60"/>
    <w:rsid w:val="00734262"/>
    <w:rsid w:val="00734F6F"/>
    <w:rsid w:val="00735A08"/>
    <w:rsid w:val="00736FED"/>
    <w:rsid w:val="0074199E"/>
    <w:rsid w:val="007459E4"/>
    <w:rsid w:val="007462F8"/>
    <w:rsid w:val="00750DBC"/>
    <w:rsid w:val="00753CDF"/>
    <w:rsid w:val="00754468"/>
    <w:rsid w:val="0075494F"/>
    <w:rsid w:val="00760875"/>
    <w:rsid w:val="00760BF3"/>
    <w:rsid w:val="00760FEB"/>
    <w:rsid w:val="00762F04"/>
    <w:rsid w:val="007630C7"/>
    <w:rsid w:val="0076342E"/>
    <w:rsid w:val="00765944"/>
    <w:rsid w:val="007664D5"/>
    <w:rsid w:val="00770C85"/>
    <w:rsid w:val="00771F67"/>
    <w:rsid w:val="0077204F"/>
    <w:rsid w:val="00772E54"/>
    <w:rsid w:val="0077583F"/>
    <w:rsid w:val="00777E4E"/>
    <w:rsid w:val="00787433"/>
    <w:rsid w:val="00793A0C"/>
    <w:rsid w:val="0079409E"/>
    <w:rsid w:val="00794D79"/>
    <w:rsid w:val="00795B05"/>
    <w:rsid w:val="00796F3B"/>
    <w:rsid w:val="007A126C"/>
    <w:rsid w:val="007A191D"/>
    <w:rsid w:val="007A2E1A"/>
    <w:rsid w:val="007A43E5"/>
    <w:rsid w:val="007A447C"/>
    <w:rsid w:val="007A72B6"/>
    <w:rsid w:val="007A7C9A"/>
    <w:rsid w:val="007B10B2"/>
    <w:rsid w:val="007B2CD7"/>
    <w:rsid w:val="007B51BA"/>
    <w:rsid w:val="007B7CF2"/>
    <w:rsid w:val="007C40AC"/>
    <w:rsid w:val="007C6948"/>
    <w:rsid w:val="007C7FC1"/>
    <w:rsid w:val="007D0096"/>
    <w:rsid w:val="007D203A"/>
    <w:rsid w:val="007D298A"/>
    <w:rsid w:val="007D304E"/>
    <w:rsid w:val="007D3950"/>
    <w:rsid w:val="007D666E"/>
    <w:rsid w:val="007D6DA9"/>
    <w:rsid w:val="007E5ED0"/>
    <w:rsid w:val="007F0869"/>
    <w:rsid w:val="007F17F3"/>
    <w:rsid w:val="007F199B"/>
    <w:rsid w:val="007F68F5"/>
    <w:rsid w:val="008002AF"/>
    <w:rsid w:val="00802B06"/>
    <w:rsid w:val="0080535D"/>
    <w:rsid w:val="00805CD1"/>
    <w:rsid w:val="008100CF"/>
    <w:rsid w:val="008114DB"/>
    <w:rsid w:val="00813394"/>
    <w:rsid w:val="00813E1A"/>
    <w:rsid w:val="00816284"/>
    <w:rsid w:val="00816422"/>
    <w:rsid w:val="008208C3"/>
    <w:rsid w:val="00823B9C"/>
    <w:rsid w:val="00824B9D"/>
    <w:rsid w:val="00825961"/>
    <w:rsid w:val="00831FA2"/>
    <w:rsid w:val="008347F0"/>
    <w:rsid w:val="00836263"/>
    <w:rsid w:val="008362AF"/>
    <w:rsid w:val="00836BAF"/>
    <w:rsid w:val="00843023"/>
    <w:rsid w:val="00847FCA"/>
    <w:rsid w:val="00850A6B"/>
    <w:rsid w:val="00851250"/>
    <w:rsid w:val="008576CD"/>
    <w:rsid w:val="00863E73"/>
    <w:rsid w:val="00865BF3"/>
    <w:rsid w:val="00866608"/>
    <w:rsid w:val="008669C9"/>
    <w:rsid w:val="00870567"/>
    <w:rsid w:val="00875185"/>
    <w:rsid w:val="00881207"/>
    <w:rsid w:val="00883655"/>
    <w:rsid w:val="0088451A"/>
    <w:rsid w:val="00884D9B"/>
    <w:rsid w:val="008850E7"/>
    <w:rsid w:val="00886271"/>
    <w:rsid w:val="00887AA6"/>
    <w:rsid w:val="008955CF"/>
    <w:rsid w:val="00895634"/>
    <w:rsid w:val="0089759B"/>
    <w:rsid w:val="008A3289"/>
    <w:rsid w:val="008A599B"/>
    <w:rsid w:val="008A60E8"/>
    <w:rsid w:val="008B2DC1"/>
    <w:rsid w:val="008B3585"/>
    <w:rsid w:val="008B6D27"/>
    <w:rsid w:val="008B6D2C"/>
    <w:rsid w:val="008B7F24"/>
    <w:rsid w:val="008C295A"/>
    <w:rsid w:val="008C790C"/>
    <w:rsid w:val="008C79CA"/>
    <w:rsid w:val="008C7AB7"/>
    <w:rsid w:val="008D1E20"/>
    <w:rsid w:val="008D334B"/>
    <w:rsid w:val="008E0479"/>
    <w:rsid w:val="008E0617"/>
    <w:rsid w:val="008E1253"/>
    <w:rsid w:val="008E3462"/>
    <w:rsid w:val="008E3A04"/>
    <w:rsid w:val="008E639B"/>
    <w:rsid w:val="008E7AA2"/>
    <w:rsid w:val="008F1176"/>
    <w:rsid w:val="008F1FAD"/>
    <w:rsid w:val="008F5D0A"/>
    <w:rsid w:val="008F6025"/>
    <w:rsid w:val="0090201B"/>
    <w:rsid w:val="00903499"/>
    <w:rsid w:val="00903DCD"/>
    <w:rsid w:val="0090441C"/>
    <w:rsid w:val="00905DDB"/>
    <w:rsid w:val="00906B7A"/>
    <w:rsid w:val="00912112"/>
    <w:rsid w:val="00914188"/>
    <w:rsid w:val="00916E61"/>
    <w:rsid w:val="0092037C"/>
    <w:rsid w:val="00925231"/>
    <w:rsid w:val="0092677B"/>
    <w:rsid w:val="00926E6B"/>
    <w:rsid w:val="009324E3"/>
    <w:rsid w:val="0093657E"/>
    <w:rsid w:val="00942748"/>
    <w:rsid w:val="00943E27"/>
    <w:rsid w:val="00945FD2"/>
    <w:rsid w:val="00946782"/>
    <w:rsid w:val="00965C59"/>
    <w:rsid w:val="00965CFA"/>
    <w:rsid w:val="009677E3"/>
    <w:rsid w:val="009702E9"/>
    <w:rsid w:val="00971385"/>
    <w:rsid w:val="0097312F"/>
    <w:rsid w:val="00974670"/>
    <w:rsid w:val="0097777F"/>
    <w:rsid w:val="0098342E"/>
    <w:rsid w:val="00984D04"/>
    <w:rsid w:val="0098582E"/>
    <w:rsid w:val="00986621"/>
    <w:rsid w:val="009867DA"/>
    <w:rsid w:val="00986958"/>
    <w:rsid w:val="00990A27"/>
    <w:rsid w:val="00991BC1"/>
    <w:rsid w:val="00992380"/>
    <w:rsid w:val="00992BEA"/>
    <w:rsid w:val="00993BE0"/>
    <w:rsid w:val="009942C9"/>
    <w:rsid w:val="00994A05"/>
    <w:rsid w:val="00995077"/>
    <w:rsid w:val="009A2399"/>
    <w:rsid w:val="009A3EF8"/>
    <w:rsid w:val="009A5A2E"/>
    <w:rsid w:val="009B10C1"/>
    <w:rsid w:val="009B5C15"/>
    <w:rsid w:val="009C0AC9"/>
    <w:rsid w:val="009C0E40"/>
    <w:rsid w:val="009C1421"/>
    <w:rsid w:val="009C1F6D"/>
    <w:rsid w:val="009C5A3B"/>
    <w:rsid w:val="009C7A97"/>
    <w:rsid w:val="009D03E0"/>
    <w:rsid w:val="009D2CA3"/>
    <w:rsid w:val="009D62B9"/>
    <w:rsid w:val="009D7997"/>
    <w:rsid w:val="009E1AFA"/>
    <w:rsid w:val="009E1F0D"/>
    <w:rsid w:val="009E4BAE"/>
    <w:rsid w:val="009F05E4"/>
    <w:rsid w:val="009F2711"/>
    <w:rsid w:val="009F3188"/>
    <w:rsid w:val="009F7EB3"/>
    <w:rsid w:val="00A02244"/>
    <w:rsid w:val="00A02FF9"/>
    <w:rsid w:val="00A0625C"/>
    <w:rsid w:val="00A12E6D"/>
    <w:rsid w:val="00A176FD"/>
    <w:rsid w:val="00A20A41"/>
    <w:rsid w:val="00A2316C"/>
    <w:rsid w:val="00A23286"/>
    <w:rsid w:val="00A232C0"/>
    <w:rsid w:val="00A27553"/>
    <w:rsid w:val="00A3302C"/>
    <w:rsid w:val="00A35DF3"/>
    <w:rsid w:val="00A40E06"/>
    <w:rsid w:val="00A41A3B"/>
    <w:rsid w:val="00A439E8"/>
    <w:rsid w:val="00A43B21"/>
    <w:rsid w:val="00A45ACC"/>
    <w:rsid w:val="00A47FDE"/>
    <w:rsid w:val="00A52922"/>
    <w:rsid w:val="00A532A2"/>
    <w:rsid w:val="00A556D1"/>
    <w:rsid w:val="00A55EE0"/>
    <w:rsid w:val="00A57DD4"/>
    <w:rsid w:val="00A634D4"/>
    <w:rsid w:val="00A65063"/>
    <w:rsid w:val="00A65D1E"/>
    <w:rsid w:val="00A72797"/>
    <w:rsid w:val="00A762F9"/>
    <w:rsid w:val="00A764F3"/>
    <w:rsid w:val="00A82139"/>
    <w:rsid w:val="00A8290C"/>
    <w:rsid w:val="00A835B8"/>
    <w:rsid w:val="00A84D67"/>
    <w:rsid w:val="00A87622"/>
    <w:rsid w:val="00A91E8A"/>
    <w:rsid w:val="00A93B1E"/>
    <w:rsid w:val="00A93B47"/>
    <w:rsid w:val="00AA1007"/>
    <w:rsid w:val="00AA331A"/>
    <w:rsid w:val="00AA3E90"/>
    <w:rsid w:val="00AA74E8"/>
    <w:rsid w:val="00AB1C98"/>
    <w:rsid w:val="00AB2D84"/>
    <w:rsid w:val="00AB6D9C"/>
    <w:rsid w:val="00AB7341"/>
    <w:rsid w:val="00AB79AB"/>
    <w:rsid w:val="00AC14A7"/>
    <w:rsid w:val="00AC7956"/>
    <w:rsid w:val="00AD0B5F"/>
    <w:rsid w:val="00AD2164"/>
    <w:rsid w:val="00AD6021"/>
    <w:rsid w:val="00AE1F37"/>
    <w:rsid w:val="00AE2A5A"/>
    <w:rsid w:val="00AE3193"/>
    <w:rsid w:val="00AE353C"/>
    <w:rsid w:val="00AE64A6"/>
    <w:rsid w:val="00AE6C15"/>
    <w:rsid w:val="00AE7826"/>
    <w:rsid w:val="00AE7F73"/>
    <w:rsid w:val="00B028D4"/>
    <w:rsid w:val="00B032D4"/>
    <w:rsid w:val="00B03AE7"/>
    <w:rsid w:val="00B056AD"/>
    <w:rsid w:val="00B123D0"/>
    <w:rsid w:val="00B14DE3"/>
    <w:rsid w:val="00B16C5C"/>
    <w:rsid w:val="00B16EBB"/>
    <w:rsid w:val="00B23738"/>
    <w:rsid w:val="00B245BB"/>
    <w:rsid w:val="00B30203"/>
    <w:rsid w:val="00B30DB0"/>
    <w:rsid w:val="00B31A3D"/>
    <w:rsid w:val="00B31B75"/>
    <w:rsid w:val="00B33884"/>
    <w:rsid w:val="00B357E0"/>
    <w:rsid w:val="00B40DD6"/>
    <w:rsid w:val="00B41F69"/>
    <w:rsid w:val="00B42BF6"/>
    <w:rsid w:val="00B44EC5"/>
    <w:rsid w:val="00B469C4"/>
    <w:rsid w:val="00B46E5D"/>
    <w:rsid w:val="00B46FF3"/>
    <w:rsid w:val="00B507CA"/>
    <w:rsid w:val="00B533AF"/>
    <w:rsid w:val="00B54078"/>
    <w:rsid w:val="00B54C33"/>
    <w:rsid w:val="00B62059"/>
    <w:rsid w:val="00B64C9D"/>
    <w:rsid w:val="00B65AD5"/>
    <w:rsid w:val="00B674E1"/>
    <w:rsid w:val="00B74B86"/>
    <w:rsid w:val="00B76DF6"/>
    <w:rsid w:val="00B77A79"/>
    <w:rsid w:val="00B803FE"/>
    <w:rsid w:val="00B90EC8"/>
    <w:rsid w:val="00B91ED6"/>
    <w:rsid w:val="00B94F08"/>
    <w:rsid w:val="00B97435"/>
    <w:rsid w:val="00BA1F1A"/>
    <w:rsid w:val="00BA4523"/>
    <w:rsid w:val="00BA4DBC"/>
    <w:rsid w:val="00BA6E77"/>
    <w:rsid w:val="00BA7768"/>
    <w:rsid w:val="00BA7DD4"/>
    <w:rsid w:val="00BB0E37"/>
    <w:rsid w:val="00BB1583"/>
    <w:rsid w:val="00BB52A0"/>
    <w:rsid w:val="00BB592A"/>
    <w:rsid w:val="00BC1759"/>
    <w:rsid w:val="00BC183A"/>
    <w:rsid w:val="00BC186B"/>
    <w:rsid w:val="00BC2BD4"/>
    <w:rsid w:val="00BC4FF7"/>
    <w:rsid w:val="00BD1605"/>
    <w:rsid w:val="00BD69BF"/>
    <w:rsid w:val="00BD75C3"/>
    <w:rsid w:val="00BD79B9"/>
    <w:rsid w:val="00BE0025"/>
    <w:rsid w:val="00BE4AD2"/>
    <w:rsid w:val="00BE4E95"/>
    <w:rsid w:val="00BF107C"/>
    <w:rsid w:val="00BF12A3"/>
    <w:rsid w:val="00BF1415"/>
    <w:rsid w:val="00BF2520"/>
    <w:rsid w:val="00BF3B65"/>
    <w:rsid w:val="00C004FA"/>
    <w:rsid w:val="00C031B5"/>
    <w:rsid w:val="00C03CD9"/>
    <w:rsid w:val="00C0715E"/>
    <w:rsid w:val="00C10077"/>
    <w:rsid w:val="00C109A0"/>
    <w:rsid w:val="00C1281E"/>
    <w:rsid w:val="00C13B92"/>
    <w:rsid w:val="00C153EF"/>
    <w:rsid w:val="00C21930"/>
    <w:rsid w:val="00C22114"/>
    <w:rsid w:val="00C246C7"/>
    <w:rsid w:val="00C30D4A"/>
    <w:rsid w:val="00C30E74"/>
    <w:rsid w:val="00C312E7"/>
    <w:rsid w:val="00C34D9D"/>
    <w:rsid w:val="00C41699"/>
    <w:rsid w:val="00C41900"/>
    <w:rsid w:val="00C44617"/>
    <w:rsid w:val="00C5053F"/>
    <w:rsid w:val="00C52D17"/>
    <w:rsid w:val="00C5563D"/>
    <w:rsid w:val="00C55E4D"/>
    <w:rsid w:val="00C60516"/>
    <w:rsid w:val="00C60DE1"/>
    <w:rsid w:val="00C621CC"/>
    <w:rsid w:val="00C6223F"/>
    <w:rsid w:val="00C626D5"/>
    <w:rsid w:val="00C63EF0"/>
    <w:rsid w:val="00C64965"/>
    <w:rsid w:val="00C6502B"/>
    <w:rsid w:val="00C66362"/>
    <w:rsid w:val="00C66365"/>
    <w:rsid w:val="00C7202D"/>
    <w:rsid w:val="00C72416"/>
    <w:rsid w:val="00C75D60"/>
    <w:rsid w:val="00C80BAE"/>
    <w:rsid w:val="00C84E1F"/>
    <w:rsid w:val="00C84E92"/>
    <w:rsid w:val="00C87ACE"/>
    <w:rsid w:val="00C918DA"/>
    <w:rsid w:val="00C9479E"/>
    <w:rsid w:val="00CA2300"/>
    <w:rsid w:val="00CA24C3"/>
    <w:rsid w:val="00CA31C7"/>
    <w:rsid w:val="00CA4F3F"/>
    <w:rsid w:val="00CA5AAD"/>
    <w:rsid w:val="00CB6612"/>
    <w:rsid w:val="00CC64C5"/>
    <w:rsid w:val="00CC65B8"/>
    <w:rsid w:val="00CC6953"/>
    <w:rsid w:val="00CD6CCC"/>
    <w:rsid w:val="00CD726E"/>
    <w:rsid w:val="00CE6310"/>
    <w:rsid w:val="00CF0035"/>
    <w:rsid w:val="00CF0C0B"/>
    <w:rsid w:val="00CF10CF"/>
    <w:rsid w:val="00CF1B3E"/>
    <w:rsid w:val="00CF31D9"/>
    <w:rsid w:val="00CF3830"/>
    <w:rsid w:val="00CF4AA1"/>
    <w:rsid w:val="00CF60BD"/>
    <w:rsid w:val="00D05863"/>
    <w:rsid w:val="00D07F6D"/>
    <w:rsid w:val="00D12699"/>
    <w:rsid w:val="00D14B3D"/>
    <w:rsid w:val="00D16382"/>
    <w:rsid w:val="00D21B20"/>
    <w:rsid w:val="00D246AF"/>
    <w:rsid w:val="00D24AF4"/>
    <w:rsid w:val="00D266E7"/>
    <w:rsid w:val="00D27646"/>
    <w:rsid w:val="00D3106F"/>
    <w:rsid w:val="00D33F4B"/>
    <w:rsid w:val="00D347B1"/>
    <w:rsid w:val="00D34BCE"/>
    <w:rsid w:val="00D352B4"/>
    <w:rsid w:val="00D46B9C"/>
    <w:rsid w:val="00D54C39"/>
    <w:rsid w:val="00D5541F"/>
    <w:rsid w:val="00D60DD5"/>
    <w:rsid w:val="00D70EEC"/>
    <w:rsid w:val="00D73E84"/>
    <w:rsid w:val="00D75EA8"/>
    <w:rsid w:val="00D77E69"/>
    <w:rsid w:val="00D818AD"/>
    <w:rsid w:val="00D82C97"/>
    <w:rsid w:val="00D83832"/>
    <w:rsid w:val="00D83E09"/>
    <w:rsid w:val="00D8519C"/>
    <w:rsid w:val="00D851C7"/>
    <w:rsid w:val="00D861F4"/>
    <w:rsid w:val="00D87BAE"/>
    <w:rsid w:val="00D9461A"/>
    <w:rsid w:val="00D949C0"/>
    <w:rsid w:val="00D95C1C"/>
    <w:rsid w:val="00D96009"/>
    <w:rsid w:val="00DA449B"/>
    <w:rsid w:val="00DB263C"/>
    <w:rsid w:val="00DB7BE5"/>
    <w:rsid w:val="00DC0BCF"/>
    <w:rsid w:val="00DC2A40"/>
    <w:rsid w:val="00DC2F47"/>
    <w:rsid w:val="00DD5160"/>
    <w:rsid w:val="00DD552B"/>
    <w:rsid w:val="00DD5678"/>
    <w:rsid w:val="00DE1D2A"/>
    <w:rsid w:val="00DE2B92"/>
    <w:rsid w:val="00DE3208"/>
    <w:rsid w:val="00DE5228"/>
    <w:rsid w:val="00DF1CE6"/>
    <w:rsid w:val="00DF1FD8"/>
    <w:rsid w:val="00DF204D"/>
    <w:rsid w:val="00DF210C"/>
    <w:rsid w:val="00DF37CC"/>
    <w:rsid w:val="00DF4102"/>
    <w:rsid w:val="00E012BA"/>
    <w:rsid w:val="00E0157C"/>
    <w:rsid w:val="00E04141"/>
    <w:rsid w:val="00E06CB3"/>
    <w:rsid w:val="00E10FEF"/>
    <w:rsid w:val="00E15630"/>
    <w:rsid w:val="00E161EC"/>
    <w:rsid w:val="00E16226"/>
    <w:rsid w:val="00E171DF"/>
    <w:rsid w:val="00E17814"/>
    <w:rsid w:val="00E27F9A"/>
    <w:rsid w:val="00E33124"/>
    <w:rsid w:val="00E33F40"/>
    <w:rsid w:val="00E36645"/>
    <w:rsid w:val="00E4225F"/>
    <w:rsid w:val="00E47462"/>
    <w:rsid w:val="00E4799C"/>
    <w:rsid w:val="00E50469"/>
    <w:rsid w:val="00E50CD5"/>
    <w:rsid w:val="00E50D50"/>
    <w:rsid w:val="00E53BD8"/>
    <w:rsid w:val="00E55634"/>
    <w:rsid w:val="00E6047A"/>
    <w:rsid w:val="00E6226A"/>
    <w:rsid w:val="00E63D3A"/>
    <w:rsid w:val="00E6433A"/>
    <w:rsid w:val="00E671C0"/>
    <w:rsid w:val="00E725EE"/>
    <w:rsid w:val="00E73502"/>
    <w:rsid w:val="00E76879"/>
    <w:rsid w:val="00E7751C"/>
    <w:rsid w:val="00E77C42"/>
    <w:rsid w:val="00E91B97"/>
    <w:rsid w:val="00E92A0D"/>
    <w:rsid w:val="00E96DAD"/>
    <w:rsid w:val="00E97433"/>
    <w:rsid w:val="00EA0C26"/>
    <w:rsid w:val="00EA0FCA"/>
    <w:rsid w:val="00EA3A86"/>
    <w:rsid w:val="00EA5034"/>
    <w:rsid w:val="00EA5F91"/>
    <w:rsid w:val="00EA63C3"/>
    <w:rsid w:val="00EA77A4"/>
    <w:rsid w:val="00EB2FB8"/>
    <w:rsid w:val="00EB3E21"/>
    <w:rsid w:val="00EB4442"/>
    <w:rsid w:val="00EC0E9D"/>
    <w:rsid w:val="00EC15A5"/>
    <w:rsid w:val="00EC2120"/>
    <w:rsid w:val="00EC7195"/>
    <w:rsid w:val="00ED2DA2"/>
    <w:rsid w:val="00ED2FCB"/>
    <w:rsid w:val="00ED327E"/>
    <w:rsid w:val="00ED6051"/>
    <w:rsid w:val="00EE75B2"/>
    <w:rsid w:val="00EF37CB"/>
    <w:rsid w:val="00EF44DC"/>
    <w:rsid w:val="00EF6357"/>
    <w:rsid w:val="00EF6601"/>
    <w:rsid w:val="00EF73F1"/>
    <w:rsid w:val="00F00AD5"/>
    <w:rsid w:val="00F01EEE"/>
    <w:rsid w:val="00F029BC"/>
    <w:rsid w:val="00F02B2B"/>
    <w:rsid w:val="00F0339C"/>
    <w:rsid w:val="00F07BB8"/>
    <w:rsid w:val="00F07CC8"/>
    <w:rsid w:val="00F139CA"/>
    <w:rsid w:val="00F17049"/>
    <w:rsid w:val="00F1784F"/>
    <w:rsid w:val="00F2240E"/>
    <w:rsid w:val="00F272B9"/>
    <w:rsid w:val="00F341FE"/>
    <w:rsid w:val="00F3497B"/>
    <w:rsid w:val="00F363BD"/>
    <w:rsid w:val="00F36D22"/>
    <w:rsid w:val="00F37AD6"/>
    <w:rsid w:val="00F43861"/>
    <w:rsid w:val="00F46458"/>
    <w:rsid w:val="00F50830"/>
    <w:rsid w:val="00F5439F"/>
    <w:rsid w:val="00F54BE5"/>
    <w:rsid w:val="00F561B2"/>
    <w:rsid w:val="00F60827"/>
    <w:rsid w:val="00F61EAC"/>
    <w:rsid w:val="00F62005"/>
    <w:rsid w:val="00F62549"/>
    <w:rsid w:val="00F62D34"/>
    <w:rsid w:val="00F6395B"/>
    <w:rsid w:val="00F6684E"/>
    <w:rsid w:val="00F72B4B"/>
    <w:rsid w:val="00F72E6D"/>
    <w:rsid w:val="00F73003"/>
    <w:rsid w:val="00F731A6"/>
    <w:rsid w:val="00F75AA6"/>
    <w:rsid w:val="00F80EEF"/>
    <w:rsid w:val="00F8202C"/>
    <w:rsid w:val="00F85FA1"/>
    <w:rsid w:val="00F868F5"/>
    <w:rsid w:val="00F8699B"/>
    <w:rsid w:val="00F86AF9"/>
    <w:rsid w:val="00F92F3C"/>
    <w:rsid w:val="00F95AA1"/>
    <w:rsid w:val="00F97854"/>
    <w:rsid w:val="00FA0597"/>
    <w:rsid w:val="00FA4256"/>
    <w:rsid w:val="00FA50C4"/>
    <w:rsid w:val="00FA7A17"/>
    <w:rsid w:val="00FB2690"/>
    <w:rsid w:val="00FB4926"/>
    <w:rsid w:val="00FB4D1F"/>
    <w:rsid w:val="00FB51CF"/>
    <w:rsid w:val="00FB7983"/>
    <w:rsid w:val="00FB7F37"/>
    <w:rsid w:val="00FC0D29"/>
    <w:rsid w:val="00FC2DE6"/>
    <w:rsid w:val="00FC33D9"/>
    <w:rsid w:val="00FC4205"/>
    <w:rsid w:val="00FC5F0A"/>
    <w:rsid w:val="00FC6AA3"/>
    <w:rsid w:val="00FC759A"/>
    <w:rsid w:val="00FD24A8"/>
    <w:rsid w:val="00FE293B"/>
    <w:rsid w:val="00FE55B1"/>
    <w:rsid w:val="00FE5FB4"/>
    <w:rsid w:val="00FF0860"/>
    <w:rsid w:val="00FF157B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91F71"/>
  <w14:defaultImageDpi w14:val="0"/>
  <w15:docId w15:val="{2DC89577-A18E-45E6-BF2F-D7B7679B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7664D5"/>
    <w:pPr>
      <w:tabs>
        <w:tab w:val="left" w:pos="720"/>
      </w:tabs>
      <w:spacing w:before="-1" w:after="-1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F7313"/>
    <w:pPr>
      <w:keepNext/>
      <w:keepLines/>
      <w:tabs>
        <w:tab w:val="clear" w:pos="720"/>
      </w:tabs>
      <w:spacing w:before="480" w:after="120"/>
      <w:jc w:val="center"/>
      <w:outlineLvl w:val="0"/>
    </w:pPr>
    <w:rPr>
      <w:b/>
      <w:bCs/>
      <w:caps/>
      <w:sz w:val="2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63E73"/>
    <w:pPr>
      <w:spacing w:before="200"/>
      <w:jc w:val="both"/>
      <w:outlineLvl w:val="1"/>
    </w:pPr>
    <w:rPr>
      <w:cap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63E73"/>
    <w:p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208C3"/>
    <w:pPr>
      <w:jc w:val="left"/>
      <w:outlineLvl w:val="3"/>
    </w:pPr>
    <w:rPr>
      <w:b/>
      <w:bCs w:val="0"/>
      <w:iCs/>
      <w:u w:val="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64D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55C4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F7313"/>
    <w:rPr>
      <w:rFonts w:ascii="Georgia" w:hAnsi="Georgia"/>
      <w:b/>
      <w:caps/>
      <w:sz w:val="28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863E73"/>
    <w:rPr>
      <w:rFonts w:ascii="Georgia" w:hAnsi="Georgia"/>
      <w:b/>
      <w:sz w:val="26"/>
    </w:rPr>
  </w:style>
  <w:style w:type="character" w:customStyle="1" w:styleId="Heading3Char">
    <w:name w:val="Heading 3 Char"/>
    <w:link w:val="Heading3"/>
    <w:uiPriority w:val="9"/>
    <w:locked/>
    <w:rsid w:val="00863E73"/>
    <w:rPr>
      <w:rFonts w:ascii="Georgia" w:hAnsi="Georgia"/>
      <w:sz w:val="26"/>
      <w:u w:val="single"/>
    </w:rPr>
  </w:style>
  <w:style w:type="character" w:customStyle="1" w:styleId="Heading4Char">
    <w:name w:val="Heading 4 Char"/>
    <w:link w:val="Heading4"/>
    <w:uiPriority w:val="9"/>
    <w:locked/>
    <w:rsid w:val="008208C3"/>
    <w:rPr>
      <w:rFonts w:ascii="Georgia" w:hAnsi="Georgia"/>
      <w:b/>
      <w:sz w:val="26"/>
    </w:rPr>
  </w:style>
  <w:style w:type="character" w:customStyle="1" w:styleId="Heading5Char">
    <w:name w:val="Heading 5 Char"/>
    <w:link w:val="Heading5"/>
    <w:uiPriority w:val="9"/>
    <w:locked/>
    <w:rsid w:val="007664D5"/>
    <w:rPr>
      <w:rFonts w:ascii="Cambria" w:hAnsi="Cambria"/>
      <w:color w:val="243F60"/>
      <w:sz w:val="24"/>
    </w:rPr>
  </w:style>
  <w:style w:type="paragraph" w:styleId="BodyText">
    <w:name w:val="Body Text"/>
    <w:basedOn w:val="Normal"/>
    <w:link w:val="BodyTextChar"/>
    <w:uiPriority w:val="99"/>
    <w:qFormat/>
    <w:rsid w:val="00C60DE1"/>
    <w:pPr>
      <w:tabs>
        <w:tab w:val="clear" w:pos="720"/>
      </w:tabs>
      <w:spacing w:before="0" w:after="120"/>
    </w:pPr>
    <w:rPr>
      <w:sz w:val="22"/>
    </w:rPr>
  </w:style>
  <w:style w:type="character" w:customStyle="1" w:styleId="BodyTextChar">
    <w:name w:val="Body Text Char"/>
    <w:link w:val="BodyText"/>
    <w:uiPriority w:val="99"/>
    <w:locked/>
    <w:rsid w:val="00C60DE1"/>
    <w:rPr>
      <w:rFonts w:ascii="Georgia" w:eastAsia="Times New Roman" w:hAnsi="Georgia"/>
      <w:sz w:val="24"/>
      <w:lang w:val="en-US" w:eastAsia="en-US"/>
    </w:rPr>
  </w:style>
  <w:style w:type="paragraph" w:styleId="ListBullet">
    <w:name w:val="List Bullet"/>
    <w:basedOn w:val="BodyText"/>
    <w:uiPriority w:val="5"/>
    <w:qFormat/>
    <w:rsid w:val="00863E73"/>
    <w:pPr>
      <w:numPr>
        <w:numId w:val="3"/>
      </w:numPr>
    </w:pPr>
  </w:style>
  <w:style w:type="character" w:styleId="Emphasis">
    <w:name w:val="Emphasis"/>
    <w:uiPriority w:val="20"/>
    <w:qFormat/>
    <w:rsid w:val="002F7313"/>
    <w:rPr>
      <w:i/>
    </w:rPr>
  </w:style>
  <w:style w:type="character" w:customStyle="1" w:styleId="StrongEmphasis">
    <w:name w:val="Strong Emphasis"/>
    <w:rsid w:val="002F7313"/>
    <w:rPr>
      <w:b/>
      <w:i/>
    </w:rPr>
  </w:style>
  <w:style w:type="paragraph" w:styleId="Header">
    <w:name w:val="header"/>
    <w:basedOn w:val="Normal"/>
    <w:link w:val="HeaderChar"/>
    <w:uiPriority w:val="99"/>
    <w:rsid w:val="002F7313"/>
    <w:pPr>
      <w:tabs>
        <w:tab w:val="center" w:pos="4320"/>
        <w:tab w:val="right" w:pos="8640"/>
      </w:tabs>
      <w:jc w:val="center"/>
    </w:pPr>
    <w:rPr>
      <w:b/>
      <w:caps/>
    </w:rPr>
  </w:style>
  <w:style w:type="character" w:customStyle="1" w:styleId="HeaderChar">
    <w:name w:val="Header Char"/>
    <w:link w:val="Header"/>
    <w:uiPriority w:val="99"/>
    <w:locked/>
    <w:rsid w:val="002F7313"/>
    <w:rPr>
      <w:rFonts w:ascii="Georgia" w:eastAsia="Times New Roman" w:hAnsi="Georgia"/>
      <w:b/>
      <w:caps/>
      <w:sz w:val="24"/>
    </w:rPr>
  </w:style>
  <w:style w:type="character" w:styleId="Hyperlink">
    <w:name w:val="Hyperlink"/>
    <w:uiPriority w:val="99"/>
    <w:rsid w:val="002F731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2F73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2F7313"/>
    <w:rPr>
      <w:rFonts w:ascii="Tahoma" w:eastAsia="Times New Roman" w:hAnsi="Tahoma"/>
      <w:sz w:val="16"/>
    </w:rPr>
  </w:style>
  <w:style w:type="paragraph" w:customStyle="1" w:styleId="StyleHeading2Justified">
    <w:name w:val="Style Heading 2 + Justified"/>
    <w:basedOn w:val="Heading2"/>
    <w:rsid w:val="002F7313"/>
    <w:rPr>
      <w:b w:val="0"/>
      <w:i/>
      <w:szCs w:val="20"/>
    </w:rPr>
  </w:style>
  <w:style w:type="paragraph" w:customStyle="1" w:styleId="StyleHeading3Justified">
    <w:name w:val="Style Heading 3 + Justified"/>
    <w:basedOn w:val="Heading3"/>
    <w:rsid w:val="002F7313"/>
    <w:rPr>
      <w:bCs w:val="0"/>
      <w:i/>
      <w:szCs w:val="20"/>
    </w:rPr>
  </w:style>
  <w:style w:type="paragraph" w:customStyle="1" w:styleId="StyleHeading3Justified1">
    <w:name w:val="Style Heading 3 + Justified1"/>
    <w:basedOn w:val="Heading3"/>
    <w:rsid w:val="002F7313"/>
    <w:rPr>
      <w:b/>
      <w:bCs w:val="0"/>
      <w:i/>
      <w:szCs w:val="20"/>
    </w:rPr>
  </w:style>
  <w:style w:type="paragraph" w:customStyle="1" w:styleId="StyleBodyTextJustified">
    <w:name w:val="Style Body Text + Justified"/>
    <w:basedOn w:val="BodyText"/>
    <w:rsid w:val="002F7313"/>
    <w:rPr>
      <w:szCs w:val="20"/>
    </w:rPr>
  </w:style>
  <w:style w:type="paragraph" w:customStyle="1" w:styleId="StyleHeading4Justified">
    <w:name w:val="Style Heading 4 + Justified"/>
    <w:basedOn w:val="Heading4"/>
    <w:rsid w:val="002F7313"/>
    <w:rPr>
      <w:bCs/>
      <w:szCs w:val="20"/>
    </w:rPr>
  </w:style>
  <w:style w:type="character" w:styleId="CommentReference">
    <w:name w:val="annotation reference"/>
    <w:uiPriority w:val="99"/>
    <w:rsid w:val="006D694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D69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D6943"/>
    <w:rPr>
      <w:rFonts w:ascii="Georgia" w:eastAsia="Times New Roman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94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D6943"/>
    <w:rPr>
      <w:rFonts w:ascii="Georgia" w:eastAsia="Times New Roman" w:hAnsi="Georgia"/>
      <w:b/>
    </w:rPr>
  </w:style>
  <w:style w:type="paragraph" w:styleId="BalloonText">
    <w:name w:val="Balloon Text"/>
    <w:basedOn w:val="Normal"/>
    <w:link w:val="BalloonTextChar"/>
    <w:uiPriority w:val="99"/>
    <w:rsid w:val="006D6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D6943"/>
    <w:rPr>
      <w:rFonts w:ascii="Tahoma" w:eastAsia="Times New Roman" w:hAnsi="Tahoma"/>
      <w:sz w:val="16"/>
    </w:rPr>
  </w:style>
  <w:style w:type="paragraph" w:styleId="Revision">
    <w:name w:val="Revision"/>
    <w:hidden/>
    <w:uiPriority w:val="99"/>
    <w:semiHidden/>
    <w:rsid w:val="00177556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4F3F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A4F3F"/>
    <w:rPr>
      <w:rFonts w:ascii="Georgia" w:eastAsia="Times New Roman" w:hAnsi="Georgia"/>
      <w:sz w:val="24"/>
    </w:rPr>
  </w:style>
  <w:style w:type="character" w:styleId="Strong">
    <w:name w:val="Strong"/>
    <w:uiPriority w:val="2"/>
    <w:qFormat/>
    <w:rsid w:val="00C41699"/>
    <w:rPr>
      <w:b/>
    </w:rPr>
  </w:style>
  <w:style w:type="paragraph" w:styleId="FootnoteText">
    <w:name w:val="footnote text"/>
    <w:basedOn w:val="Normal"/>
    <w:link w:val="FootnoteTextChar"/>
    <w:uiPriority w:val="99"/>
    <w:rsid w:val="00926E6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26E6B"/>
    <w:rPr>
      <w:rFonts w:ascii="Georgia" w:eastAsia="Times New Roman" w:hAnsi="Georgia"/>
    </w:rPr>
  </w:style>
  <w:style w:type="character" w:styleId="FootnoteReference">
    <w:name w:val="footnote reference"/>
    <w:uiPriority w:val="99"/>
    <w:rsid w:val="00926E6B"/>
    <w:rPr>
      <w:vertAlign w:val="superscript"/>
    </w:rPr>
  </w:style>
  <w:style w:type="paragraph" w:styleId="ListBullet3">
    <w:name w:val="List Bullet 3"/>
    <w:basedOn w:val="Normal"/>
    <w:uiPriority w:val="5"/>
    <w:rsid w:val="009A3EF8"/>
    <w:pPr>
      <w:numPr>
        <w:numId w:val="8"/>
      </w:numPr>
    </w:pPr>
  </w:style>
  <w:style w:type="paragraph" w:customStyle="1" w:styleId="Default">
    <w:name w:val="Default"/>
    <w:rsid w:val="009A3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Heading4Subscript">
    <w:name w:val="Style Heading 4 + Subscript"/>
    <w:basedOn w:val="Heading5"/>
    <w:rsid w:val="007664D5"/>
    <w:rPr>
      <w:bCs/>
      <w:iCs/>
      <w:vertAlign w:val="subscript"/>
    </w:rPr>
  </w:style>
  <w:style w:type="character" w:customStyle="1" w:styleId="StyleGeorgia12ptBlack">
    <w:name w:val="Style Georgia 12 pt Black"/>
    <w:rsid w:val="00242F1D"/>
    <w:rPr>
      <w:rFonts w:ascii="Georgia" w:hAnsi="Georgia"/>
      <w:color w:val="000000"/>
    </w:rPr>
  </w:style>
  <w:style w:type="paragraph" w:styleId="ListParagraph">
    <w:name w:val="List Paragraph"/>
    <w:basedOn w:val="Normal"/>
    <w:uiPriority w:val="34"/>
    <w:qFormat/>
    <w:rsid w:val="000C0D6B"/>
    <w:pPr>
      <w:spacing w:before="0" w:after="0"/>
      <w:ind w:left="720"/>
      <w:contextualSpacing/>
    </w:pPr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C0D6B"/>
    <w:pPr>
      <w:spacing w:before="0" w:after="0"/>
    </w:pPr>
    <w:rPr>
      <w:rFonts w:ascii="Times New Roman" w:hAnsi="Times New Roman"/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0C0D6B"/>
    <w:rPr>
      <w:rFonts w:eastAsia="Times New Roman"/>
      <w:i/>
      <w:color w:val="000000"/>
      <w:sz w:val="24"/>
    </w:rPr>
  </w:style>
  <w:style w:type="table" w:styleId="TableGrid">
    <w:name w:val="Table Grid"/>
    <w:basedOn w:val="TableNormal"/>
    <w:uiPriority w:val="59"/>
    <w:rsid w:val="002B718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8A599B"/>
    <w:rPr>
      <w:color w:val="800080"/>
      <w:u w:val="single"/>
    </w:rPr>
  </w:style>
  <w:style w:type="character" w:customStyle="1" w:styleId="Heading7Char">
    <w:name w:val="Heading 7 Char"/>
    <w:link w:val="Heading7"/>
    <w:uiPriority w:val="99"/>
    <w:rsid w:val="00655C4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561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61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Kuskie</dc:creator>
  <cp:keywords/>
  <cp:lastModifiedBy>Ken Sherry</cp:lastModifiedBy>
  <cp:revision>2</cp:revision>
  <cp:lastPrinted>2015-12-07T15:16:00Z</cp:lastPrinted>
  <dcterms:created xsi:type="dcterms:W3CDTF">2016-09-21T16:10:00Z</dcterms:created>
  <dcterms:modified xsi:type="dcterms:W3CDTF">2016-09-21T16:10:00Z</dcterms:modified>
</cp:coreProperties>
</file>